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A1" w:rsidRDefault="003541CE">
      <w:pPr>
        <w:pStyle w:val="30"/>
        <w:shd w:val="clear" w:color="auto" w:fill="auto"/>
        <w:jc w:val="left"/>
      </w:pPr>
      <w:r>
        <w:t xml:space="preserve">ПЕРВЫЙ РЕГИОНАЛЬНЫЙ </w:t>
      </w:r>
      <w:bookmarkStart w:id="0" w:name="_GoBack"/>
      <w:bookmarkEnd w:id="0"/>
      <w:r w:rsidR="00D061CB">
        <w:t>ЧЕМПИОНАТ «АБИЛИМПИКС»</w:t>
      </w:r>
    </w:p>
    <w:p w:rsidR="00681DA1" w:rsidRDefault="00227D0A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43600" cy="3962400"/>
            <wp:effectExtent l="0" t="0" r="0" b="0"/>
            <wp:docPr id="2" name="Рисунок 1" descr="C:\Users\CD86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86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DA1" w:rsidRDefault="00D061CB">
      <w:pPr>
        <w:pStyle w:val="10"/>
        <w:keepNext/>
        <w:keepLines/>
        <w:shd w:val="clear" w:color="auto" w:fill="auto"/>
        <w:spacing w:line="320" w:lineRule="exact"/>
      </w:pPr>
      <w:bookmarkStart w:id="1" w:name="bookmark0"/>
      <w:r>
        <w:t>Компетенция «Поварское искусство»</w:t>
      </w:r>
      <w:bookmarkEnd w:id="1"/>
    </w:p>
    <w:p w:rsidR="00681DA1" w:rsidRDefault="00D061CB">
      <w:pPr>
        <w:pStyle w:val="20"/>
        <w:keepNext/>
        <w:keepLines/>
        <w:shd w:val="clear" w:color="auto" w:fill="auto"/>
        <w:ind w:firstLine="360"/>
        <w:jc w:val="left"/>
      </w:pPr>
      <w:bookmarkStart w:id="2" w:name="bookmark1"/>
      <w:r>
        <w:t>Введение</w:t>
      </w:r>
      <w:bookmarkEnd w:id="2"/>
    </w:p>
    <w:p w:rsidR="00681DA1" w:rsidRDefault="00D061CB">
      <w:pPr>
        <w:pStyle w:val="22"/>
        <w:shd w:val="clear" w:color="auto" w:fill="auto"/>
        <w:ind w:firstLine="360"/>
        <w:jc w:val="left"/>
      </w:pPr>
      <w:r>
        <w:t xml:space="preserve">Индустрия питания является одним из важнейших факторов жизнедеятельности человека, дающих интегральную оценку </w:t>
      </w:r>
      <w:proofErr w:type="spellStart"/>
      <w:r>
        <w:t>социально</w:t>
      </w:r>
      <w:r>
        <w:softHyphen/>
        <w:t>экономического</w:t>
      </w:r>
      <w:proofErr w:type="spellEnd"/>
      <w:r>
        <w:t xml:space="preserve"> уровня общества. Понимание её состояния необходимо для формирования перспективных планов для представителей отрасли и для организаций, осуществляющих надзор за объектами этой отрасли.</w:t>
      </w:r>
    </w:p>
    <w:p w:rsidR="00681DA1" w:rsidRDefault="00D061CB">
      <w:pPr>
        <w:pStyle w:val="22"/>
        <w:shd w:val="clear" w:color="auto" w:fill="auto"/>
        <w:ind w:firstLine="360"/>
        <w:jc w:val="left"/>
        <w:sectPr w:rsidR="00681DA1">
          <w:pgSz w:w="11909" w:h="16840"/>
          <w:pgMar w:top="1104" w:right="826" w:bottom="1104" w:left="1440" w:header="0" w:footer="3" w:gutter="0"/>
          <w:cols w:space="720"/>
          <w:noEndnote/>
          <w:docGrid w:linePitch="360"/>
        </w:sectPr>
      </w:pPr>
      <w:r>
        <w:t>Общественное питание играет возрастающую роль в жизни современного общества. Внедряются новые технологии переработки продуктов питания, развитием средств доставки сырья и продукции, совершенствуются производственные процессы приготовления готовой кулинарной продукции.</w:t>
      </w:r>
    </w:p>
    <w:p w:rsidR="00681DA1" w:rsidRDefault="00D061CB">
      <w:pPr>
        <w:pStyle w:val="20"/>
        <w:keepNext/>
        <w:keepLines/>
        <w:shd w:val="clear" w:color="auto" w:fill="auto"/>
        <w:spacing w:line="280" w:lineRule="exact"/>
        <w:jc w:val="left"/>
      </w:pPr>
      <w:bookmarkStart w:id="3" w:name="bookmark2"/>
      <w:r>
        <w:lastRenderedPageBreak/>
        <w:t>Задание по компетенции - «ПОВАРСКОЕ ИСКУССТВО»</w:t>
      </w:r>
      <w:bookmarkEnd w:id="3"/>
    </w:p>
    <w:p w:rsidR="00681DA1" w:rsidRDefault="00D061CB">
      <w:pPr>
        <w:pStyle w:val="22"/>
        <w:shd w:val="clear" w:color="auto" w:fill="auto"/>
        <w:spacing w:line="322" w:lineRule="exact"/>
        <w:ind w:firstLine="360"/>
        <w:jc w:val="left"/>
      </w:pPr>
      <w:r>
        <w:t>Жеребьевку проводит главный эксперт или заместитель главного эксперта за 1 день до начала соревнований.</w:t>
      </w:r>
    </w:p>
    <w:p w:rsidR="00681DA1" w:rsidRDefault="00D061CB">
      <w:pPr>
        <w:pStyle w:val="22"/>
        <w:shd w:val="clear" w:color="auto" w:fill="auto"/>
        <w:spacing w:line="322" w:lineRule="exact"/>
        <w:jc w:val="left"/>
      </w:pPr>
      <w:r>
        <w:t>Все участники конкурса один день проходят два модуля (6 часов).</w:t>
      </w:r>
    </w:p>
    <w:p w:rsidR="00681DA1" w:rsidRDefault="00D061CB">
      <w:pPr>
        <w:pStyle w:val="20"/>
        <w:keepNext/>
        <w:keepLines/>
        <w:shd w:val="clear" w:color="auto" w:fill="auto"/>
        <w:spacing w:line="322" w:lineRule="exact"/>
        <w:ind w:firstLine="360"/>
        <w:jc w:val="left"/>
      </w:pPr>
      <w:bookmarkStart w:id="4" w:name="bookmark3"/>
      <w:r>
        <w:t>ОЦЕНОЧНЫЕ КРИТЕРИИ Объективные критерии оценивания работы участника:</w:t>
      </w:r>
      <w:bookmarkEnd w:id="4"/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223"/>
        </w:tabs>
        <w:spacing w:line="322" w:lineRule="exact"/>
        <w:jc w:val="left"/>
      </w:pPr>
      <w:r>
        <w:t>соответствие форменной одежды требованиям конкурса;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223"/>
        </w:tabs>
        <w:spacing w:line="322" w:lineRule="exact"/>
        <w:jc w:val="left"/>
      </w:pPr>
      <w:r>
        <w:t>соблюдение правил гигиены при ведении процесса приготовления;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189"/>
        </w:tabs>
        <w:spacing w:line="322" w:lineRule="exact"/>
        <w:ind w:firstLine="360"/>
        <w:jc w:val="left"/>
      </w:pPr>
      <w:r>
        <w:t>соблюдение чистоты рабочего места во время и после процесса приготовления;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223"/>
        </w:tabs>
        <w:spacing w:line="322" w:lineRule="exact"/>
        <w:jc w:val="left"/>
      </w:pPr>
      <w:r>
        <w:t>рациональное использование продуктов.</w:t>
      </w:r>
    </w:p>
    <w:p w:rsidR="00681DA1" w:rsidRDefault="00D061CB">
      <w:pPr>
        <w:pStyle w:val="20"/>
        <w:keepNext/>
        <w:keepLines/>
        <w:shd w:val="clear" w:color="auto" w:fill="auto"/>
        <w:spacing w:line="317" w:lineRule="exact"/>
        <w:jc w:val="left"/>
      </w:pPr>
      <w:bookmarkStart w:id="5" w:name="bookmark4"/>
      <w:r>
        <w:t>Субъективные критерии оценивания работы участника:</w:t>
      </w:r>
      <w:bookmarkEnd w:id="5"/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189"/>
        </w:tabs>
        <w:spacing w:line="317" w:lineRule="exact"/>
        <w:ind w:firstLine="360"/>
        <w:jc w:val="left"/>
      </w:pPr>
      <w:proofErr w:type="gramStart"/>
      <w:r>
        <w:t>организационные</w:t>
      </w:r>
      <w:proofErr w:type="gramEnd"/>
      <w:r>
        <w:t xml:space="preserve"> навыки - планирование и ведение процесса приготовления, эффективность, контроль за ведением процесса;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223"/>
        </w:tabs>
        <w:spacing w:line="317" w:lineRule="exact"/>
        <w:jc w:val="left"/>
      </w:pPr>
      <w:r>
        <w:t>владение кулинарными техниками.</w:t>
      </w:r>
    </w:p>
    <w:p w:rsidR="00681DA1" w:rsidRDefault="00D061CB">
      <w:pPr>
        <w:pStyle w:val="20"/>
        <w:keepNext/>
        <w:keepLines/>
        <w:shd w:val="clear" w:color="auto" w:fill="auto"/>
        <w:spacing w:line="322" w:lineRule="exact"/>
        <w:jc w:val="left"/>
      </w:pPr>
      <w:bookmarkStart w:id="6" w:name="bookmark5"/>
      <w:r>
        <w:t>Объективные критерии оценивания результата работы участника:</w:t>
      </w:r>
      <w:bookmarkEnd w:id="6"/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223"/>
        </w:tabs>
        <w:spacing w:line="322" w:lineRule="exact"/>
        <w:jc w:val="left"/>
      </w:pPr>
      <w:r>
        <w:t>время подачи;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223"/>
        </w:tabs>
        <w:spacing w:line="322" w:lineRule="exact"/>
        <w:jc w:val="left"/>
      </w:pPr>
      <w:r>
        <w:t>температура подачи;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223"/>
        </w:tabs>
        <w:spacing w:line="322" w:lineRule="exact"/>
        <w:jc w:val="left"/>
      </w:pPr>
      <w:r>
        <w:t>присутствие обязательных компонентов и ингредиентов блюда;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223"/>
        </w:tabs>
        <w:spacing w:line="322" w:lineRule="exact"/>
        <w:jc w:val="left"/>
      </w:pPr>
      <w:r>
        <w:t>масса блюда;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189"/>
        </w:tabs>
        <w:spacing w:line="322" w:lineRule="exact"/>
        <w:ind w:firstLine="360"/>
        <w:jc w:val="left"/>
      </w:pPr>
      <w:r>
        <w:t>чистота тарелки при подаче (отсутствие отпечатков пальцев, брызг, подтёков).</w:t>
      </w:r>
    </w:p>
    <w:p w:rsidR="00681DA1" w:rsidRDefault="00D061CB">
      <w:pPr>
        <w:pStyle w:val="20"/>
        <w:keepNext/>
        <w:keepLines/>
        <w:shd w:val="clear" w:color="auto" w:fill="auto"/>
        <w:spacing w:line="322" w:lineRule="exact"/>
        <w:jc w:val="left"/>
      </w:pPr>
      <w:bookmarkStart w:id="7" w:name="bookmark6"/>
      <w:r>
        <w:t>Субъективные критерии оценивания результата работы участника:</w:t>
      </w:r>
      <w:bookmarkEnd w:id="7"/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223"/>
        </w:tabs>
        <w:spacing w:line="322" w:lineRule="exact"/>
        <w:jc w:val="left"/>
      </w:pPr>
      <w:r>
        <w:t>визуальное впечатление (цвет: сочетание, баланс/композиция)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189"/>
        </w:tabs>
        <w:spacing w:line="322" w:lineRule="exact"/>
        <w:ind w:firstLine="360"/>
        <w:jc w:val="left"/>
      </w:pPr>
      <w:r>
        <w:t>стиль и креативность подачи, соответствие современным тенденциям;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223"/>
        </w:tabs>
        <w:spacing w:line="322" w:lineRule="exact"/>
        <w:jc w:val="left"/>
      </w:pPr>
      <w:r>
        <w:t>сочетание и гармония вкуса всех компонентов блюда;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223"/>
        </w:tabs>
        <w:spacing w:line="322" w:lineRule="exact"/>
        <w:jc w:val="left"/>
      </w:pPr>
      <w:r>
        <w:t>консистенция каждого компонента блюда в отдельности;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228"/>
        </w:tabs>
        <w:spacing w:line="322" w:lineRule="exact"/>
        <w:jc w:val="left"/>
        <w:sectPr w:rsidR="00681DA1">
          <w:pgSz w:w="11909" w:h="16840"/>
          <w:pgMar w:top="1430" w:right="817" w:bottom="1430" w:left="1440" w:header="0" w:footer="3" w:gutter="0"/>
          <w:cols w:space="720"/>
          <w:noEndnote/>
          <w:docGrid w:linePitch="360"/>
        </w:sectPr>
      </w:pPr>
      <w:r>
        <w:t>вкус каждого компонента блюда в отдельности.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1954"/>
        <w:gridCol w:w="7253"/>
      </w:tblGrid>
      <w:tr w:rsidR="00681DA1">
        <w:trPr>
          <w:trHeight w:val="658"/>
        </w:trPr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lastRenderedPageBreak/>
              <w:t>Компетенция «ПОВАРСКОЕ ИСКУССТВО»</w:t>
            </w:r>
          </w:p>
        </w:tc>
      </w:tr>
      <w:tr w:rsidR="00681DA1">
        <w:trPr>
          <w:trHeight w:val="610"/>
        </w:trPr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Модуль 1</w:t>
            </w:r>
          </w:p>
        </w:tc>
      </w:tr>
      <w:tr w:rsidR="00681DA1">
        <w:trPr>
          <w:trHeight w:val="185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D061CB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Описание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D061CB">
            <w:pPr>
              <w:pStyle w:val="22"/>
              <w:shd w:val="clear" w:color="auto" w:fill="auto"/>
              <w:spacing w:line="370" w:lineRule="exact"/>
              <w:jc w:val="left"/>
            </w:pPr>
            <w:r>
              <w:rPr>
                <w:rStyle w:val="24"/>
              </w:rPr>
              <w:t>Приготовить 3 порции основного горячего блюда из птицы (окорочок куриный фаршированный, крупяной гарнир, соус клюквенный).</w:t>
            </w:r>
          </w:p>
          <w:p w:rsidR="00681DA1" w:rsidRDefault="00D061CB">
            <w:pPr>
              <w:pStyle w:val="22"/>
              <w:shd w:val="clear" w:color="auto" w:fill="auto"/>
              <w:spacing w:line="370" w:lineRule="exact"/>
              <w:jc w:val="left"/>
            </w:pPr>
            <w:r>
              <w:rPr>
                <w:rStyle w:val="24"/>
              </w:rPr>
              <w:t>Готовое блюдо должен содержать все ингредиенты, указанные в технологической карте.</w:t>
            </w:r>
          </w:p>
        </w:tc>
      </w:tr>
      <w:tr w:rsidR="00681DA1">
        <w:trPr>
          <w:trHeight w:val="260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D061CB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Подача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Масса блюда - максимум 350 грамм.</w:t>
            </w:r>
          </w:p>
          <w:p w:rsidR="00681DA1" w:rsidRDefault="00D061CB">
            <w:pPr>
              <w:pStyle w:val="22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Температура подачи минимум 55°С (по тарелке).</w:t>
            </w:r>
          </w:p>
          <w:p w:rsidR="00681DA1" w:rsidRDefault="00D061CB">
            <w:pPr>
              <w:pStyle w:val="22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3 порции блюда подаются на тарелках, полученных согласно инфраструктурному списку (круглое белое плоское блюдо 32 см)</w:t>
            </w:r>
          </w:p>
          <w:p w:rsidR="00681DA1" w:rsidRDefault="00D061CB">
            <w:pPr>
              <w:pStyle w:val="22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  <w:tr w:rsidR="00681DA1">
        <w:trPr>
          <w:trHeight w:val="74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D061CB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Основные</w:t>
            </w:r>
          </w:p>
          <w:p w:rsidR="00681DA1" w:rsidRDefault="00D061CB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ингредиенты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370" w:lineRule="exact"/>
              <w:jc w:val="left"/>
            </w:pPr>
            <w:r>
              <w:rPr>
                <w:rStyle w:val="24"/>
              </w:rPr>
              <w:t>Используйте ингредиенты из списка продуктов, указанных в технологической карте.</w:t>
            </w:r>
          </w:p>
        </w:tc>
      </w:tr>
      <w:tr w:rsidR="00681DA1">
        <w:trPr>
          <w:trHeight w:val="224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DA1" w:rsidRDefault="00D061CB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Специальное</w:t>
            </w:r>
          </w:p>
          <w:p w:rsidR="00681DA1" w:rsidRDefault="00D061CB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оборудование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370" w:lineRule="exact"/>
              <w:jc w:val="left"/>
            </w:pPr>
            <w:r>
              <w:rPr>
                <w:rStyle w:val="24"/>
              </w:rPr>
              <w:t>Разрешено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соревнований</w:t>
            </w:r>
          </w:p>
          <w:p w:rsidR="00681DA1" w:rsidRDefault="00D061CB">
            <w:pPr>
              <w:pStyle w:val="22"/>
              <w:shd w:val="clear" w:color="auto" w:fill="auto"/>
              <w:spacing w:line="370" w:lineRule="exact"/>
              <w:jc w:val="left"/>
            </w:pPr>
            <w:r>
              <w:rPr>
                <w:rStyle w:val="24"/>
              </w:rPr>
              <w:t>Дополнительный инвентарь и оборудование можно привезти с собой</w:t>
            </w:r>
          </w:p>
        </w:tc>
      </w:tr>
    </w:tbl>
    <w:p w:rsidR="00681DA1" w:rsidRDefault="00681DA1">
      <w:pPr>
        <w:rPr>
          <w:sz w:val="2"/>
          <w:szCs w:val="2"/>
        </w:rPr>
        <w:sectPr w:rsidR="00681DA1">
          <w:pgSz w:w="11909" w:h="16840"/>
          <w:pgMar w:top="1415" w:right="434" w:bottom="1415" w:left="144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1954"/>
        <w:gridCol w:w="7253"/>
      </w:tblGrid>
      <w:tr w:rsidR="00681DA1">
        <w:trPr>
          <w:trHeight w:val="706"/>
        </w:trPr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lastRenderedPageBreak/>
              <w:t>Компетенция «ПОВАРСКОЕ ИСКУССТВО»</w:t>
            </w:r>
          </w:p>
        </w:tc>
      </w:tr>
      <w:tr w:rsidR="00681DA1">
        <w:trPr>
          <w:trHeight w:val="590"/>
        </w:trPr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Модуль 2</w:t>
            </w:r>
          </w:p>
        </w:tc>
      </w:tr>
      <w:tr w:rsidR="00681DA1">
        <w:trPr>
          <w:trHeight w:val="112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D061CB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Описание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370" w:lineRule="exact"/>
              <w:jc w:val="left"/>
            </w:pPr>
            <w:r>
              <w:rPr>
                <w:rStyle w:val="24"/>
              </w:rPr>
              <w:t>Приготовить 3 порции десерта (желе с ягодным соусом).</w:t>
            </w:r>
          </w:p>
          <w:p w:rsidR="00681DA1" w:rsidRDefault="00D061CB">
            <w:pPr>
              <w:pStyle w:val="22"/>
              <w:shd w:val="clear" w:color="auto" w:fill="auto"/>
              <w:spacing w:line="370" w:lineRule="exact"/>
              <w:jc w:val="left"/>
            </w:pPr>
            <w:r>
              <w:rPr>
                <w:rStyle w:val="24"/>
              </w:rPr>
              <w:t>Готовое блюдо должен содержать все ингредиенты, указанные в технологической карте.</w:t>
            </w:r>
          </w:p>
        </w:tc>
      </w:tr>
      <w:tr w:rsidR="00681DA1">
        <w:trPr>
          <w:trHeight w:val="226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D061CB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Подача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Масса десерта - минимум 100г</w:t>
            </w:r>
          </w:p>
          <w:p w:rsidR="00681DA1" w:rsidRDefault="00D061CB">
            <w:pPr>
              <w:pStyle w:val="22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 xml:space="preserve">3 порции десерта подаются на тарелках, полученных согласно инфраструктурному списку (круглое белое плоское блюдо </w:t>
            </w:r>
            <w:r>
              <w:rPr>
                <w:rStyle w:val="24"/>
                <w:lang w:val="en-US" w:eastAsia="en-US" w:bidi="en-US"/>
              </w:rPr>
              <w:t>D</w:t>
            </w:r>
            <w:r w:rsidRPr="00227D0A">
              <w:rPr>
                <w:rStyle w:val="24"/>
                <w:lang w:eastAsia="en-US" w:bidi="en-US"/>
              </w:rPr>
              <w:t xml:space="preserve">=28 </w:t>
            </w:r>
            <w:r>
              <w:rPr>
                <w:rStyle w:val="24"/>
              </w:rPr>
              <w:t>см)</w:t>
            </w:r>
          </w:p>
          <w:p w:rsidR="00681DA1" w:rsidRDefault="00D061CB">
            <w:pPr>
              <w:pStyle w:val="22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  <w:tr w:rsidR="00681DA1">
        <w:trPr>
          <w:trHeight w:val="7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D061CB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Основные</w:t>
            </w:r>
          </w:p>
          <w:p w:rsidR="00681DA1" w:rsidRDefault="00D061CB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ингредиенты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370" w:lineRule="exact"/>
              <w:jc w:val="left"/>
            </w:pPr>
            <w:r>
              <w:rPr>
                <w:rStyle w:val="24"/>
              </w:rPr>
              <w:t>Используйте ингредиенты из списка продуктов, указанных в технологической карте.</w:t>
            </w:r>
          </w:p>
        </w:tc>
      </w:tr>
      <w:tr w:rsidR="00681DA1">
        <w:trPr>
          <w:trHeight w:val="22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DA1" w:rsidRDefault="00D061CB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Специальное</w:t>
            </w:r>
          </w:p>
          <w:p w:rsidR="00681DA1" w:rsidRDefault="00D061CB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оборудование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370" w:lineRule="exact"/>
              <w:jc w:val="left"/>
            </w:pPr>
            <w:r>
              <w:rPr>
                <w:rStyle w:val="24"/>
              </w:rPr>
              <w:t>Разрешено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соревнований</w:t>
            </w:r>
          </w:p>
          <w:p w:rsidR="00681DA1" w:rsidRDefault="00D061CB">
            <w:pPr>
              <w:pStyle w:val="22"/>
              <w:shd w:val="clear" w:color="auto" w:fill="auto"/>
              <w:spacing w:line="370" w:lineRule="exact"/>
              <w:jc w:val="left"/>
            </w:pPr>
            <w:r>
              <w:rPr>
                <w:rStyle w:val="24"/>
              </w:rPr>
              <w:t>Дополнительный инвентарь и оборудование можно привезти с собой</w:t>
            </w:r>
          </w:p>
        </w:tc>
      </w:tr>
    </w:tbl>
    <w:p w:rsidR="00681DA1" w:rsidRDefault="00D061CB">
      <w:pPr>
        <w:pStyle w:val="20"/>
        <w:keepNext/>
        <w:keepLines/>
        <w:shd w:val="clear" w:color="auto" w:fill="auto"/>
        <w:spacing w:line="370" w:lineRule="exact"/>
        <w:jc w:val="left"/>
      </w:pPr>
      <w:bookmarkStart w:id="8" w:name="bookmark7"/>
      <w:r>
        <w:t>Техническое описание «Поварское искусство»</w:t>
      </w:r>
      <w:bookmarkEnd w:id="8"/>
    </w:p>
    <w:p w:rsidR="00681DA1" w:rsidRDefault="00D061CB">
      <w:pPr>
        <w:pStyle w:val="40"/>
        <w:shd w:val="clear" w:color="auto" w:fill="auto"/>
        <w:jc w:val="left"/>
      </w:pPr>
      <w:r>
        <w:t>Кухня</w:t>
      </w:r>
    </w:p>
    <w:p w:rsidR="00681DA1" w:rsidRDefault="00D061CB">
      <w:pPr>
        <w:pStyle w:val="22"/>
        <w:shd w:val="clear" w:color="auto" w:fill="auto"/>
        <w:spacing w:line="370" w:lineRule="exact"/>
        <w:jc w:val="left"/>
      </w:pPr>
      <w:r>
        <w:rPr>
          <w:rStyle w:val="25"/>
        </w:rPr>
        <w:t>Кратко о соревновании:</w:t>
      </w:r>
    </w:p>
    <w:p w:rsidR="00681DA1" w:rsidRDefault="00D061CB">
      <w:pPr>
        <w:pStyle w:val="22"/>
        <w:shd w:val="clear" w:color="auto" w:fill="auto"/>
        <w:spacing w:line="370" w:lineRule="exact"/>
        <w:jc w:val="left"/>
      </w:pPr>
      <w:r>
        <w:t>Приготовить блюда согласно заданию (модулям).</w:t>
      </w:r>
    </w:p>
    <w:p w:rsidR="00681DA1" w:rsidRDefault="00D061CB">
      <w:pPr>
        <w:pStyle w:val="22"/>
        <w:shd w:val="clear" w:color="auto" w:fill="auto"/>
        <w:spacing w:line="370" w:lineRule="exact"/>
        <w:jc w:val="left"/>
      </w:pPr>
      <w:r>
        <w:rPr>
          <w:rStyle w:val="25"/>
        </w:rPr>
        <w:t>Проведение соревнования:</w:t>
      </w:r>
    </w:p>
    <w:p w:rsidR="00681DA1" w:rsidRDefault="00D061CB">
      <w:pPr>
        <w:pStyle w:val="22"/>
        <w:shd w:val="clear" w:color="auto" w:fill="auto"/>
        <w:spacing w:line="370" w:lineRule="exact"/>
        <w:jc w:val="left"/>
      </w:pPr>
      <w:r>
        <w:t>Продолжительность соревнования не более 6 часов.</w:t>
      </w:r>
    </w:p>
    <w:p w:rsidR="00681DA1" w:rsidRDefault="00D061CB">
      <w:pPr>
        <w:pStyle w:val="22"/>
        <w:shd w:val="clear" w:color="auto" w:fill="auto"/>
        <w:spacing w:line="370" w:lineRule="exact"/>
        <w:jc w:val="left"/>
      </w:pPr>
      <w:r>
        <w:t>Задание состоит из двух модулей.</w:t>
      </w:r>
    </w:p>
    <w:p w:rsidR="00681DA1" w:rsidRDefault="00D061CB">
      <w:pPr>
        <w:pStyle w:val="22"/>
        <w:shd w:val="clear" w:color="auto" w:fill="auto"/>
        <w:spacing w:line="370" w:lineRule="exact"/>
        <w:ind w:firstLine="360"/>
        <w:jc w:val="left"/>
      </w:pPr>
      <w:r>
        <w:t xml:space="preserve">Выполнение задания означает комплексный процесс, включающий чистоту, приготовление, поварские навыки, вкус, внешний вид и </w:t>
      </w:r>
      <w:proofErr w:type="gramStart"/>
      <w:r>
        <w:t>т.д..</w:t>
      </w:r>
      <w:proofErr w:type="gramEnd"/>
    </w:p>
    <w:p w:rsidR="00681DA1" w:rsidRDefault="00D061CB">
      <w:pPr>
        <w:pStyle w:val="22"/>
        <w:shd w:val="clear" w:color="auto" w:fill="auto"/>
        <w:spacing w:line="370" w:lineRule="exact"/>
        <w:ind w:firstLine="360"/>
        <w:jc w:val="left"/>
      </w:pPr>
      <w:r>
        <w:t>Продукт, приготовленный в ходе выполнения каждого задания, окончательно представляется на блюде.</w:t>
      </w:r>
    </w:p>
    <w:p w:rsidR="00681DA1" w:rsidRDefault="00D061CB">
      <w:pPr>
        <w:pStyle w:val="22"/>
        <w:shd w:val="clear" w:color="auto" w:fill="auto"/>
        <w:spacing w:line="370" w:lineRule="exact"/>
        <w:ind w:firstLine="360"/>
        <w:jc w:val="left"/>
      </w:pPr>
      <w:r>
        <w:rPr>
          <w:rStyle w:val="25"/>
        </w:rPr>
        <w:t xml:space="preserve">Основные требуемые навыки: </w:t>
      </w:r>
      <w:r>
        <w:rPr>
          <w:rStyle w:val="26"/>
        </w:rPr>
        <w:t>быть способным: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303"/>
        </w:tabs>
        <w:spacing w:line="370" w:lineRule="exact"/>
        <w:jc w:val="left"/>
      </w:pPr>
      <w:r>
        <w:t>применять правила гигиены и безопасности пищевых продуктов;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303"/>
        </w:tabs>
        <w:spacing w:line="370" w:lineRule="exact"/>
        <w:jc w:val="left"/>
      </w:pPr>
      <w:r>
        <w:t>организовать свою работу;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303"/>
        </w:tabs>
        <w:spacing w:line="370" w:lineRule="exact"/>
        <w:jc w:val="left"/>
      </w:pPr>
      <w:r>
        <w:t>использовать рецепты с минимальными потерями пищи;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189"/>
        </w:tabs>
        <w:spacing w:line="370" w:lineRule="exact"/>
        <w:ind w:firstLine="360"/>
        <w:jc w:val="left"/>
      </w:pPr>
      <w:proofErr w:type="gramStart"/>
      <w:r>
        <w:t>профессионально</w:t>
      </w:r>
      <w:proofErr w:type="gramEnd"/>
      <w:r>
        <w:t xml:space="preserve"> владеть искусством приготовления пищи, приправ и гарниров / Проявить творческий подход к оформлению блюд.</w:t>
      </w:r>
    </w:p>
    <w:p w:rsidR="00681DA1" w:rsidRDefault="00D061CB">
      <w:pPr>
        <w:pStyle w:val="22"/>
        <w:shd w:val="clear" w:color="auto" w:fill="auto"/>
        <w:spacing w:line="370" w:lineRule="exact"/>
        <w:ind w:firstLine="360"/>
        <w:jc w:val="left"/>
      </w:pPr>
      <w:r>
        <w:rPr>
          <w:rStyle w:val="25"/>
        </w:rPr>
        <w:t>Критерии и оценка: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303"/>
        </w:tabs>
        <w:spacing w:line="370" w:lineRule="exact"/>
        <w:ind w:firstLine="360"/>
        <w:jc w:val="left"/>
      </w:pPr>
      <w:r>
        <w:lastRenderedPageBreak/>
        <w:t>чистота, гигиена и организация рабочего места;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303"/>
        </w:tabs>
        <w:spacing w:line="370" w:lineRule="exact"/>
        <w:ind w:firstLine="360"/>
        <w:jc w:val="left"/>
      </w:pPr>
      <w:r>
        <w:t>соблюдение рецептов приготовления блюд и вкус;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303"/>
        </w:tabs>
        <w:spacing w:line="370" w:lineRule="exact"/>
        <w:ind w:firstLine="360"/>
        <w:jc w:val="left"/>
      </w:pPr>
      <w:r>
        <w:t>экономия продуктов и минимизация отходов;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303"/>
        </w:tabs>
        <w:spacing w:line="370" w:lineRule="exact"/>
        <w:ind w:firstLine="360"/>
        <w:jc w:val="left"/>
      </w:pPr>
      <w:r>
        <w:t>творческий подход к оформлению блюда.</w:t>
      </w:r>
    </w:p>
    <w:p w:rsidR="00681DA1" w:rsidRDefault="00D061CB">
      <w:pPr>
        <w:pStyle w:val="20"/>
        <w:keepNext/>
        <w:keepLines/>
        <w:shd w:val="clear" w:color="auto" w:fill="auto"/>
        <w:spacing w:line="280" w:lineRule="exact"/>
        <w:jc w:val="left"/>
      </w:pPr>
      <w:bookmarkStart w:id="9" w:name="bookmark8"/>
      <w:r>
        <w:t>Требования к форменной (санитарной) одежде участников и экспертов</w:t>
      </w:r>
      <w:bookmarkEnd w:id="9"/>
    </w:p>
    <w:p w:rsidR="00681DA1" w:rsidRDefault="00D061CB">
      <w:pPr>
        <w:pStyle w:val="20"/>
        <w:keepNext/>
        <w:keepLines/>
        <w:shd w:val="clear" w:color="auto" w:fill="auto"/>
        <w:spacing w:line="280" w:lineRule="exact"/>
        <w:jc w:val="left"/>
      </w:pPr>
      <w:bookmarkStart w:id="10" w:name="bookmark9"/>
      <w:r>
        <w:t>Обязательные элементы</w:t>
      </w:r>
      <w:bookmarkEnd w:id="10"/>
    </w:p>
    <w:p w:rsidR="00681DA1" w:rsidRDefault="00D061CB">
      <w:pPr>
        <w:pStyle w:val="22"/>
        <w:shd w:val="clear" w:color="auto" w:fill="auto"/>
        <w:spacing w:line="322" w:lineRule="exact"/>
        <w:ind w:firstLine="360"/>
        <w:jc w:val="left"/>
      </w:pPr>
      <w:r>
        <w:t>Китель (поварская куртка) - белого цвета (допускаются цветные элементы отделки). На кителе должны быть нанесены следующие обязательные информационные элементы: фамилия и имя участника или эксперта, допускается размещение логотипа учебного заведения - рукав выше локтя, на воротнике допускается размещение флага России и региона, на спине допускается размещение наименования региона. Размещение информации рекламного характера на форменной одежде (например, логотипы спонсоров) не допускается!</w:t>
      </w:r>
    </w:p>
    <w:p w:rsidR="00681DA1" w:rsidRDefault="00D061CB">
      <w:pPr>
        <w:pStyle w:val="22"/>
        <w:shd w:val="clear" w:color="auto" w:fill="auto"/>
        <w:spacing w:line="322" w:lineRule="exact"/>
        <w:ind w:firstLine="360"/>
        <w:jc w:val="left"/>
      </w:pPr>
      <w:r>
        <w:t>Передник или фартук - белого цвета.</w:t>
      </w:r>
    </w:p>
    <w:p w:rsidR="00681DA1" w:rsidRDefault="00D061CB">
      <w:pPr>
        <w:pStyle w:val="22"/>
        <w:shd w:val="clear" w:color="auto" w:fill="auto"/>
        <w:spacing w:line="322" w:lineRule="exact"/>
        <w:ind w:firstLine="360"/>
        <w:jc w:val="left"/>
      </w:pPr>
      <w:r>
        <w:t>Брюки - поварские любого цвета.</w:t>
      </w:r>
    </w:p>
    <w:p w:rsidR="00681DA1" w:rsidRDefault="00D061CB">
      <w:pPr>
        <w:pStyle w:val="22"/>
        <w:shd w:val="clear" w:color="auto" w:fill="auto"/>
        <w:spacing w:line="322" w:lineRule="exact"/>
        <w:ind w:firstLine="360"/>
        <w:jc w:val="left"/>
      </w:pPr>
      <w:r>
        <w:t xml:space="preserve">Г </w:t>
      </w:r>
      <w:proofErr w:type="spellStart"/>
      <w:r>
        <w:t>оловной</w:t>
      </w:r>
      <w:proofErr w:type="spellEnd"/>
      <w:r>
        <w:t xml:space="preserve"> убор - белый поварской колпак (допускается одноразовый).</w:t>
      </w:r>
    </w:p>
    <w:p w:rsidR="00681DA1" w:rsidRDefault="00D061CB">
      <w:pPr>
        <w:pStyle w:val="22"/>
        <w:shd w:val="clear" w:color="auto" w:fill="auto"/>
        <w:spacing w:line="322" w:lineRule="exact"/>
        <w:ind w:firstLine="360"/>
        <w:jc w:val="left"/>
      </w:pPr>
      <w:r>
        <w:t>Обувь - закрытые мокасины или сандалии.</w:t>
      </w:r>
    </w:p>
    <w:p w:rsidR="00681DA1" w:rsidRDefault="00D061CB">
      <w:pPr>
        <w:pStyle w:val="22"/>
        <w:shd w:val="clear" w:color="auto" w:fill="auto"/>
        <w:spacing w:line="322" w:lineRule="exact"/>
        <w:ind w:firstLine="360"/>
        <w:jc w:val="left"/>
      </w:pPr>
      <w:r>
        <w:t>Для экспертов обязательные элементы одежды - китель, передник или фартук, колпак (всё белого цвета).</w:t>
      </w:r>
    </w:p>
    <w:p w:rsidR="00681DA1" w:rsidRDefault="00D061CB">
      <w:pPr>
        <w:pStyle w:val="20"/>
        <w:keepNext/>
        <w:keepLines/>
        <w:shd w:val="clear" w:color="auto" w:fill="auto"/>
        <w:spacing w:line="480" w:lineRule="exact"/>
        <w:ind w:firstLine="360"/>
        <w:jc w:val="left"/>
      </w:pPr>
      <w:bookmarkStart w:id="11" w:name="bookmark10"/>
      <w:r>
        <w:t>Сложность заданий остается неизменной для людей с инвалидностью. Адаптация заданий заключается в увеличении времени выполнения заданий.</w:t>
      </w:r>
      <w:bookmarkEnd w:id="11"/>
    </w:p>
    <w:p w:rsidR="00681DA1" w:rsidRDefault="00D061CB">
      <w:pPr>
        <w:pStyle w:val="20"/>
        <w:keepNext/>
        <w:keepLines/>
        <w:shd w:val="clear" w:color="auto" w:fill="auto"/>
        <w:spacing w:line="370" w:lineRule="exact"/>
        <w:jc w:val="left"/>
      </w:pPr>
      <w:bookmarkStart w:id="12" w:name="bookmark11"/>
      <w:r>
        <w:t>Предоставляемое оборудование на 1 участника:</w:t>
      </w:r>
      <w:bookmarkEnd w:id="12"/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303"/>
        </w:tabs>
        <w:spacing w:line="370" w:lineRule="exact"/>
        <w:ind w:firstLine="360"/>
        <w:jc w:val="left"/>
      </w:pPr>
      <w:r>
        <w:t>плита электрическая двухкомфорочная - 1;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303"/>
        </w:tabs>
        <w:spacing w:line="370" w:lineRule="exact"/>
        <w:ind w:firstLine="360"/>
        <w:jc w:val="left"/>
      </w:pPr>
      <w:proofErr w:type="spellStart"/>
      <w:r>
        <w:t>пароконвектавтомат</w:t>
      </w:r>
      <w:proofErr w:type="spellEnd"/>
      <w:r>
        <w:t xml:space="preserve"> - 1;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303"/>
        </w:tabs>
        <w:spacing w:line="370" w:lineRule="exact"/>
        <w:ind w:firstLine="360"/>
        <w:jc w:val="left"/>
      </w:pPr>
      <w:r>
        <w:t>мясорубка - 1;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303"/>
        </w:tabs>
        <w:spacing w:line="370" w:lineRule="exact"/>
        <w:ind w:firstLine="360"/>
        <w:jc w:val="left"/>
      </w:pPr>
      <w:r>
        <w:t>весы электронные - 1;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303"/>
        </w:tabs>
        <w:spacing w:line="370" w:lineRule="exact"/>
        <w:ind w:firstLine="360"/>
        <w:jc w:val="left"/>
      </w:pPr>
      <w:r>
        <w:t>блендер - 1;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303"/>
        </w:tabs>
        <w:spacing w:line="370" w:lineRule="exact"/>
        <w:ind w:firstLine="360"/>
        <w:jc w:val="left"/>
      </w:pPr>
      <w:r>
        <w:t>миксер настольный - 1;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303"/>
        </w:tabs>
        <w:spacing w:line="370" w:lineRule="exact"/>
        <w:ind w:firstLine="360"/>
        <w:jc w:val="left"/>
      </w:pPr>
      <w:r>
        <w:t>рабочий стол из нержавейки - 2;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303"/>
        </w:tabs>
        <w:spacing w:line="370" w:lineRule="exact"/>
        <w:ind w:firstLine="360"/>
        <w:jc w:val="left"/>
      </w:pPr>
      <w:r>
        <w:t>холодильная камера - 1;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303"/>
        </w:tabs>
        <w:spacing w:line="370" w:lineRule="exact"/>
        <w:jc w:val="left"/>
      </w:pPr>
      <w:r>
        <w:t>шкаф шоковой заморозки;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303"/>
        </w:tabs>
        <w:spacing w:line="370" w:lineRule="exact"/>
        <w:jc w:val="left"/>
      </w:pPr>
      <w:r>
        <w:t>мойка для посуды - 1;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303"/>
        </w:tabs>
        <w:spacing w:line="370" w:lineRule="exact"/>
        <w:jc w:val="left"/>
      </w:pPr>
      <w:r>
        <w:t>фильтры для воды - 1.</w:t>
      </w:r>
    </w:p>
    <w:p w:rsidR="00681DA1" w:rsidRDefault="00D061CB">
      <w:pPr>
        <w:pStyle w:val="50"/>
        <w:shd w:val="clear" w:color="auto" w:fill="auto"/>
        <w:jc w:val="left"/>
      </w:pPr>
      <w:r>
        <w:t>Инвентарь, предоставляемый на 1 участника: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303"/>
        </w:tabs>
        <w:spacing w:line="370" w:lineRule="exact"/>
        <w:jc w:val="left"/>
      </w:pPr>
      <w:r>
        <w:t>ножи «Поварская тройка» - 1;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303"/>
        </w:tabs>
        <w:spacing w:line="370" w:lineRule="exact"/>
        <w:jc w:val="left"/>
      </w:pPr>
      <w:r>
        <w:t>нож экономка (для очистки овощей) - 1;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303"/>
        </w:tabs>
        <w:spacing w:line="370" w:lineRule="exact"/>
        <w:jc w:val="left"/>
      </w:pPr>
      <w:r>
        <w:t>доска разделочная - 3;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303"/>
        </w:tabs>
        <w:spacing w:line="370" w:lineRule="exact"/>
        <w:jc w:val="left"/>
      </w:pPr>
      <w:r>
        <w:t>молоток для отбивания мяса -1;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303"/>
        </w:tabs>
        <w:spacing w:line="370" w:lineRule="exact"/>
        <w:jc w:val="left"/>
      </w:pPr>
      <w:r>
        <w:t>лопатка деревянная - 2;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303"/>
        </w:tabs>
        <w:spacing w:line="370" w:lineRule="exact"/>
        <w:jc w:val="left"/>
      </w:pPr>
      <w:r>
        <w:t>сковорода - 2 диаметр 20 см и 24 см;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303"/>
        </w:tabs>
        <w:spacing w:line="370" w:lineRule="exact"/>
        <w:jc w:val="left"/>
      </w:pPr>
      <w:r>
        <w:lastRenderedPageBreak/>
        <w:t>сотейник 1л - 1;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303"/>
        </w:tabs>
        <w:spacing w:line="370" w:lineRule="exact"/>
        <w:jc w:val="left"/>
      </w:pPr>
      <w:r>
        <w:t>кастрюля 1л - 1;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303"/>
        </w:tabs>
        <w:spacing w:line="370" w:lineRule="exact"/>
        <w:jc w:val="left"/>
      </w:pPr>
      <w:r>
        <w:t>кастрюля 2л - 1;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303"/>
        </w:tabs>
        <w:spacing w:line="370" w:lineRule="exact"/>
        <w:jc w:val="left"/>
      </w:pPr>
      <w:r>
        <w:t>миски нержавейка 2 л - 2;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303"/>
        </w:tabs>
        <w:spacing w:line="370" w:lineRule="exact"/>
        <w:jc w:val="left"/>
      </w:pPr>
      <w:r>
        <w:t>миска нержавейка 1л - 2;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303"/>
        </w:tabs>
        <w:spacing w:line="370" w:lineRule="exact"/>
        <w:jc w:val="left"/>
      </w:pPr>
      <w:r>
        <w:t>дуршлаг диаметр 20 - 25 см - 1;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303"/>
        </w:tabs>
        <w:spacing w:line="370" w:lineRule="exact"/>
        <w:jc w:val="left"/>
      </w:pPr>
      <w:r>
        <w:t>сито диаметр 15 - 20 см - 1 шт.;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303"/>
        </w:tabs>
        <w:spacing w:line="370" w:lineRule="exact"/>
        <w:jc w:val="left"/>
      </w:pPr>
      <w:r>
        <w:t>венчик - 1 шт.;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303"/>
        </w:tabs>
        <w:spacing w:line="370" w:lineRule="exact"/>
        <w:jc w:val="left"/>
      </w:pPr>
      <w:r>
        <w:t>ложка столовая - 4 шт.;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303"/>
        </w:tabs>
        <w:spacing w:line="370" w:lineRule="exact"/>
        <w:jc w:val="left"/>
      </w:pPr>
      <w:r>
        <w:t>вилка столовая - 2 шт.;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303"/>
        </w:tabs>
        <w:spacing w:line="370" w:lineRule="exact"/>
        <w:jc w:val="left"/>
      </w:pPr>
      <w:r>
        <w:t>круглое белое плоское блюдо диаметр 32 см - 3;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303"/>
        </w:tabs>
        <w:spacing w:line="370" w:lineRule="exact"/>
        <w:jc w:val="left"/>
      </w:pPr>
      <w:r>
        <w:t>круглое белое плоское блюдо диаметр 28 см - 3;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303"/>
        </w:tabs>
        <w:spacing w:line="370" w:lineRule="exact"/>
        <w:jc w:val="left"/>
      </w:pPr>
      <w:r>
        <w:t>соусник - 3 шт.;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303"/>
        </w:tabs>
        <w:spacing w:line="370" w:lineRule="exact"/>
        <w:jc w:val="left"/>
      </w:pPr>
      <w:r>
        <w:t>полотенца бумажные;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303"/>
        </w:tabs>
        <w:spacing w:line="370" w:lineRule="exact"/>
        <w:jc w:val="left"/>
      </w:pPr>
      <w:r>
        <w:t>ветошь для мойки посуды и столов - 2 шт.;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303"/>
        </w:tabs>
        <w:spacing w:line="370" w:lineRule="exact"/>
        <w:jc w:val="left"/>
      </w:pPr>
      <w:r>
        <w:t>салфетки бумажные - 1 пачку;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303"/>
        </w:tabs>
        <w:spacing w:line="370" w:lineRule="exact"/>
        <w:jc w:val="left"/>
      </w:pPr>
      <w:r>
        <w:t>пластиковые контейнеры для отходов;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303"/>
        </w:tabs>
        <w:spacing w:line="370" w:lineRule="exact"/>
        <w:jc w:val="left"/>
      </w:pPr>
      <w:r>
        <w:t>одноразовые контейнеры для раздачи продуктов;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303"/>
        </w:tabs>
        <w:spacing w:line="370" w:lineRule="exact"/>
        <w:jc w:val="left"/>
      </w:pPr>
      <w:r>
        <w:t>средство для мойки посуды;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303"/>
        </w:tabs>
        <w:spacing w:line="370" w:lineRule="exact"/>
        <w:jc w:val="left"/>
      </w:pPr>
      <w:r>
        <w:t>жидкое мыло для рук.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5"/>
        <w:gridCol w:w="1853"/>
      </w:tblGrid>
      <w:tr w:rsidR="00681DA1">
        <w:trPr>
          <w:trHeight w:val="34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Обязательные продукты на 1 участника</w:t>
            </w:r>
          </w:p>
        </w:tc>
      </w:tr>
      <w:tr w:rsidR="00681DA1">
        <w:trPr>
          <w:trHeight w:val="331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Мясные продукты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</w:tr>
      <w:tr w:rsidR="00681DA1">
        <w:trPr>
          <w:trHeight w:val="336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Окорочок куриный охлажденный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3 шт.</w:t>
            </w:r>
          </w:p>
        </w:tc>
      </w:tr>
      <w:tr w:rsidR="00681DA1">
        <w:trPr>
          <w:trHeight w:val="331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 xml:space="preserve">Г </w:t>
            </w:r>
            <w:proofErr w:type="spellStart"/>
            <w:r>
              <w:rPr>
                <w:rStyle w:val="24"/>
              </w:rPr>
              <w:t>овядина</w:t>
            </w:r>
            <w:proofErr w:type="spellEnd"/>
            <w:r>
              <w:rPr>
                <w:rStyle w:val="24"/>
              </w:rPr>
              <w:t xml:space="preserve"> (котлетное мясо)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350 гр.</w:t>
            </w:r>
          </w:p>
        </w:tc>
      </w:tr>
      <w:tr w:rsidR="00681DA1">
        <w:trPr>
          <w:trHeight w:val="331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Молочные и яичные продукты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</w:tr>
      <w:tr w:rsidR="00681DA1">
        <w:trPr>
          <w:trHeight w:val="331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Сливки 38%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0,1 л</w:t>
            </w:r>
          </w:p>
        </w:tc>
      </w:tr>
      <w:tr w:rsidR="00681DA1">
        <w:trPr>
          <w:trHeight w:val="331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Масло сливочное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50 гр.</w:t>
            </w:r>
          </w:p>
        </w:tc>
      </w:tr>
      <w:tr w:rsidR="00681DA1">
        <w:trPr>
          <w:trHeight w:val="331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Овощи и зелень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</w:tr>
      <w:tr w:rsidR="00681DA1">
        <w:trPr>
          <w:trHeight w:val="341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Лук репчатый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50 гр.</w:t>
            </w:r>
          </w:p>
        </w:tc>
      </w:tr>
    </w:tbl>
    <w:p w:rsidR="00681DA1" w:rsidRDefault="00D061CB">
      <w:pPr>
        <w:pStyle w:val="50"/>
        <w:shd w:val="clear" w:color="auto" w:fill="auto"/>
        <w:tabs>
          <w:tab w:val="left" w:leader="underscore" w:pos="739"/>
          <w:tab w:val="left" w:leader="underscore" w:pos="7003"/>
        </w:tabs>
        <w:jc w:val="left"/>
      </w:pPr>
      <w:r>
        <w:tab/>
      </w:r>
      <w:r>
        <w:rPr>
          <w:rStyle w:val="51"/>
          <w:b/>
          <w:bCs/>
        </w:rPr>
        <w:t>Перечень предоставляемых продуктов: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5"/>
        <w:gridCol w:w="1853"/>
      </w:tblGrid>
      <w:tr w:rsidR="00681DA1">
        <w:trPr>
          <w:trHeight w:val="336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Чеснок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20 гр.</w:t>
            </w:r>
          </w:p>
        </w:tc>
      </w:tr>
      <w:tr w:rsidR="00681DA1">
        <w:trPr>
          <w:trHeight w:val="331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Тархун свежий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50 гр.</w:t>
            </w:r>
          </w:p>
        </w:tc>
      </w:tr>
      <w:tr w:rsidR="00681DA1">
        <w:trPr>
          <w:trHeight w:val="331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Тимьян свежий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27 гр.</w:t>
            </w:r>
          </w:p>
        </w:tc>
      </w:tr>
      <w:tr w:rsidR="00681DA1">
        <w:trPr>
          <w:trHeight w:val="331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Свежие фрукты и ягоды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</w:tr>
      <w:tr w:rsidR="00681DA1">
        <w:trPr>
          <w:trHeight w:val="331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Черная смородина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30 гр.</w:t>
            </w:r>
          </w:p>
        </w:tc>
      </w:tr>
      <w:tr w:rsidR="00681DA1">
        <w:trPr>
          <w:trHeight w:val="331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Арбуз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100 гр.</w:t>
            </w:r>
          </w:p>
        </w:tc>
      </w:tr>
      <w:tr w:rsidR="00681DA1">
        <w:trPr>
          <w:trHeight w:val="336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Дыня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100 гр.</w:t>
            </w:r>
          </w:p>
        </w:tc>
      </w:tr>
      <w:tr w:rsidR="00681DA1">
        <w:trPr>
          <w:trHeight w:val="331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Виноград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50 гр.</w:t>
            </w:r>
          </w:p>
        </w:tc>
      </w:tr>
      <w:tr w:rsidR="00681DA1">
        <w:trPr>
          <w:trHeight w:val="331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Яблоки свежие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100 гр.</w:t>
            </w:r>
          </w:p>
        </w:tc>
      </w:tr>
      <w:tr w:rsidR="00681DA1">
        <w:trPr>
          <w:trHeight w:val="331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Сухие продукты и бакалея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</w:tr>
      <w:tr w:rsidR="00681DA1">
        <w:trPr>
          <w:trHeight w:val="336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lastRenderedPageBreak/>
              <w:t>Соль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20 гр.</w:t>
            </w:r>
          </w:p>
        </w:tc>
      </w:tr>
      <w:tr w:rsidR="00681DA1">
        <w:trPr>
          <w:trHeight w:val="331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Перец черный молотый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2 гр.</w:t>
            </w:r>
          </w:p>
        </w:tc>
      </w:tr>
      <w:tr w:rsidR="00681DA1">
        <w:trPr>
          <w:trHeight w:val="331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Лимонная кислота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1 гр.</w:t>
            </w:r>
          </w:p>
        </w:tc>
      </w:tr>
      <w:tr w:rsidR="00681DA1">
        <w:trPr>
          <w:trHeight w:val="331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Масло растительное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0,05 л</w:t>
            </w:r>
          </w:p>
        </w:tc>
      </w:tr>
      <w:tr w:rsidR="00681DA1">
        <w:trPr>
          <w:trHeight w:val="331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Сахар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100 гр.</w:t>
            </w:r>
          </w:p>
        </w:tc>
      </w:tr>
      <w:tr w:rsidR="00681DA1">
        <w:trPr>
          <w:trHeight w:val="336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Крахмал картофельный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5 гр.</w:t>
            </w:r>
          </w:p>
        </w:tc>
      </w:tr>
      <w:tr w:rsidR="00681DA1">
        <w:trPr>
          <w:trHeight w:val="331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Рафинадная пудра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20 гр.</w:t>
            </w:r>
          </w:p>
        </w:tc>
      </w:tr>
      <w:tr w:rsidR="00681DA1">
        <w:trPr>
          <w:trHeight w:val="331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Желатин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10 гр.</w:t>
            </w:r>
          </w:p>
        </w:tc>
      </w:tr>
      <w:tr w:rsidR="00681DA1">
        <w:trPr>
          <w:trHeight w:val="341"/>
        </w:trPr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Шафран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2 гр.</w:t>
            </w:r>
          </w:p>
        </w:tc>
      </w:tr>
    </w:tbl>
    <w:p w:rsidR="00681DA1" w:rsidRDefault="00D061CB">
      <w:pPr>
        <w:pStyle w:val="20"/>
        <w:keepNext/>
        <w:keepLines/>
        <w:shd w:val="clear" w:color="auto" w:fill="auto"/>
        <w:spacing w:line="370" w:lineRule="exact"/>
        <w:jc w:val="left"/>
      </w:pPr>
      <w:bookmarkStart w:id="13" w:name="bookmark12"/>
      <w:r>
        <w:t>УСЛОВИЯ И ПОРЯДОК ПРОВЕДЕНИЯ КОНКУРСА</w:t>
      </w:r>
      <w:bookmarkEnd w:id="13"/>
    </w:p>
    <w:p w:rsidR="00681DA1" w:rsidRDefault="00D061CB">
      <w:pPr>
        <w:pStyle w:val="22"/>
        <w:numPr>
          <w:ilvl w:val="0"/>
          <w:numId w:val="2"/>
        </w:numPr>
        <w:shd w:val="clear" w:color="auto" w:fill="auto"/>
        <w:tabs>
          <w:tab w:val="left" w:pos="349"/>
        </w:tabs>
        <w:spacing w:line="370" w:lineRule="exact"/>
        <w:jc w:val="left"/>
      </w:pPr>
      <w:r>
        <w:t>На блюда должна быть предоставлена технологическая карта.</w:t>
      </w:r>
    </w:p>
    <w:p w:rsidR="00681DA1" w:rsidRDefault="00D061CB">
      <w:pPr>
        <w:pStyle w:val="22"/>
        <w:numPr>
          <w:ilvl w:val="0"/>
          <w:numId w:val="2"/>
        </w:numPr>
        <w:shd w:val="clear" w:color="auto" w:fill="auto"/>
        <w:tabs>
          <w:tab w:val="left" w:pos="378"/>
        </w:tabs>
        <w:spacing w:line="370" w:lineRule="exact"/>
        <w:jc w:val="left"/>
      </w:pPr>
      <w:r>
        <w:t>Готовятся 3 порции, 2 подаются индивидуально для членов жюри и одна порция как выставочный вариант.</w:t>
      </w:r>
    </w:p>
    <w:p w:rsidR="00681DA1" w:rsidRDefault="00D061CB">
      <w:pPr>
        <w:pStyle w:val="22"/>
        <w:numPr>
          <w:ilvl w:val="0"/>
          <w:numId w:val="2"/>
        </w:numPr>
        <w:shd w:val="clear" w:color="auto" w:fill="auto"/>
        <w:tabs>
          <w:tab w:val="left" w:pos="387"/>
        </w:tabs>
        <w:spacing w:line="370" w:lineRule="exact"/>
        <w:jc w:val="left"/>
      </w:pPr>
      <w:r>
        <w:t>Конкурсное блюдо сопровождаются информационной технологической картой с указанием фамилии, имени, отчества (полностью) участника, места учебы, названия блюда (изделия).</w:t>
      </w:r>
    </w:p>
    <w:p w:rsidR="00681DA1" w:rsidRDefault="00D061CB">
      <w:pPr>
        <w:pStyle w:val="22"/>
        <w:numPr>
          <w:ilvl w:val="0"/>
          <w:numId w:val="2"/>
        </w:numPr>
        <w:shd w:val="clear" w:color="auto" w:fill="auto"/>
        <w:tabs>
          <w:tab w:val="left" w:pos="378"/>
        </w:tabs>
        <w:spacing w:line="370" w:lineRule="exact"/>
        <w:jc w:val="left"/>
        <w:sectPr w:rsidR="00681DA1">
          <w:pgSz w:w="11909" w:h="16840"/>
          <w:pgMar w:top="1137" w:right="464" w:bottom="1279" w:left="1440" w:header="0" w:footer="3" w:gutter="0"/>
          <w:cols w:space="720"/>
          <w:noEndnote/>
          <w:docGrid w:linePitch="360"/>
        </w:sectPr>
      </w:pPr>
      <w:r>
        <w:t>Масса блюда должна соответствовать массе, указанной в задание.</w:t>
      </w:r>
    </w:p>
    <w:p w:rsidR="00681DA1" w:rsidRDefault="00D061CB">
      <w:pPr>
        <w:pStyle w:val="20"/>
        <w:keepNext/>
        <w:keepLines/>
        <w:shd w:val="clear" w:color="auto" w:fill="auto"/>
        <w:spacing w:line="280" w:lineRule="exact"/>
        <w:jc w:val="left"/>
      </w:pPr>
      <w:bookmarkStart w:id="14" w:name="bookmark13"/>
      <w:r>
        <w:lastRenderedPageBreak/>
        <w:t>Инструкция по охране труда и технике безопасности по компетенции</w:t>
      </w:r>
      <w:bookmarkEnd w:id="14"/>
    </w:p>
    <w:p w:rsidR="00681DA1" w:rsidRDefault="00D061CB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2893"/>
        </w:tabs>
        <w:spacing w:line="370" w:lineRule="exact"/>
        <w:jc w:val="left"/>
      </w:pPr>
      <w:bookmarkStart w:id="15" w:name="bookmark14"/>
      <w:r>
        <w:t>Общие требования безопасности</w:t>
      </w:r>
      <w:bookmarkEnd w:id="15"/>
    </w:p>
    <w:p w:rsidR="00681DA1" w:rsidRDefault="00D061CB">
      <w:pPr>
        <w:pStyle w:val="22"/>
        <w:numPr>
          <w:ilvl w:val="1"/>
          <w:numId w:val="3"/>
        </w:numPr>
        <w:shd w:val="clear" w:color="auto" w:fill="auto"/>
        <w:tabs>
          <w:tab w:val="left" w:pos="1299"/>
        </w:tabs>
        <w:spacing w:line="370" w:lineRule="exact"/>
        <w:ind w:firstLine="360"/>
        <w:jc w:val="left"/>
      </w:pPr>
      <w:r>
        <w:t>К конкурсу допускаются юноши и девушки, прошедшие первичное теоретическое и практическое обучение (ознакомление) с профессией.</w:t>
      </w:r>
    </w:p>
    <w:p w:rsidR="00681DA1" w:rsidRDefault="00D061CB">
      <w:pPr>
        <w:pStyle w:val="22"/>
        <w:numPr>
          <w:ilvl w:val="1"/>
          <w:numId w:val="3"/>
        </w:numPr>
        <w:shd w:val="clear" w:color="auto" w:fill="auto"/>
        <w:tabs>
          <w:tab w:val="left" w:pos="1299"/>
        </w:tabs>
        <w:spacing w:line="370" w:lineRule="exact"/>
        <w:ind w:firstLine="360"/>
        <w:jc w:val="left"/>
      </w:pPr>
      <w:r>
        <w:t xml:space="preserve">На рабочем месте конкурсант получает первичный инструктаж по безопасности труда и проходит: стажировку; обучение устройству и правилам эксплуатации технологического оборудования; курс по </w:t>
      </w:r>
      <w:proofErr w:type="spellStart"/>
      <w:r>
        <w:t>санитарно</w:t>
      </w:r>
      <w:r>
        <w:softHyphen/>
        <w:t>гигиенической</w:t>
      </w:r>
      <w:proofErr w:type="spellEnd"/>
      <w:r>
        <w:t xml:space="preserve"> подготовке со сдачей зачета; проверку знаний в объеме I группы по электробезопасности (при использовании оборудования, работающего от электрической сети), теоретических знаний и приобретенных навыков безопасных способов работы.</w:t>
      </w:r>
    </w:p>
    <w:p w:rsidR="00681DA1" w:rsidRDefault="00D061CB">
      <w:pPr>
        <w:pStyle w:val="22"/>
        <w:numPr>
          <w:ilvl w:val="1"/>
          <w:numId w:val="3"/>
        </w:numPr>
        <w:shd w:val="clear" w:color="auto" w:fill="auto"/>
        <w:tabs>
          <w:tab w:val="left" w:pos="1300"/>
        </w:tabs>
        <w:spacing w:line="370" w:lineRule="exact"/>
        <w:ind w:firstLine="360"/>
        <w:jc w:val="left"/>
      </w:pPr>
      <w:r>
        <w:t>Конкурсант должен проходить: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194"/>
        </w:tabs>
        <w:spacing w:line="370" w:lineRule="exact"/>
        <w:ind w:firstLine="360"/>
        <w:jc w:val="left"/>
      </w:pPr>
      <w:r>
        <w:t>осмотр открытых поверхностей тела на наличие гнойничковых заболеваний;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223"/>
        </w:tabs>
        <w:spacing w:line="370" w:lineRule="exact"/>
        <w:ind w:firstLine="360"/>
        <w:jc w:val="left"/>
      </w:pPr>
      <w:r>
        <w:t>обучение безопасности труда по действующему оборудованию;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184"/>
        </w:tabs>
        <w:spacing w:line="370" w:lineRule="exact"/>
        <w:ind w:firstLine="360"/>
        <w:jc w:val="left"/>
      </w:pPr>
      <w:r>
        <w:t>проверку знаний по электробезопасности (при эксплуатации оборудования, работающего от электрической сети);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223"/>
        </w:tabs>
        <w:spacing w:line="370" w:lineRule="exact"/>
        <w:ind w:firstLine="360"/>
        <w:jc w:val="left"/>
      </w:pPr>
      <w:r>
        <w:t>проверку санитарно-гигиенических знаний;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223"/>
        </w:tabs>
        <w:spacing w:line="370" w:lineRule="exact"/>
        <w:ind w:firstLine="360"/>
        <w:jc w:val="left"/>
      </w:pPr>
      <w:r>
        <w:t>периодический медицинский осмотр.</w:t>
      </w:r>
    </w:p>
    <w:p w:rsidR="00681DA1" w:rsidRDefault="00D061CB">
      <w:pPr>
        <w:pStyle w:val="22"/>
        <w:numPr>
          <w:ilvl w:val="1"/>
          <w:numId w:val="3"/>
        </w:numPr>
        <w:shd w:val="clear" w:color="auto" w:fill="auto"/>
        <w:tabs>
          <w:tab w:val="left" w:pos="1378"/>
        </w:tabs>
        <w:spacing w:line="370" w:lineRule="exact"/>
        <w:ind w:firstLine="360"/>
        <w:jc w:val="left"/>
      </w:pPr>
      <w:r>
        <w:t>На конкурсанта могут воздействовать опасные и вредные производственные факторы: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223"/>
        </w:tabs>
        <w:spacing w:line="370" w:lineRule="exact"/>
        <w:ind w:firstLine="360"/>
        <w:jc w:val="left"/>
      </w:pPr>
      <w:r>
        <w:t>подвижные части механического оборудования;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189"/>
        </w:tabs>
        <w:spacing w:line="370" w:lineRule="exact"/>
        <w:ind w:firstLine="360"/>
        <w:jc w:val="left"/>
      </w:pPr>
      <w:r>
        <w:t>повышенная температура поверхностей оборудования, котлов с пищей, кулинарной продукции;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189"/>
        </w:tabs>
        <w:spacing w:line="370" w:lineRule="exact"/>
        <w:ind w:firstLine="360"/>
        <w:jc w:val="left"/>
      </w:pPr>
      <w:r>
        <w:t>пониженная температура поверхностей холодильного оборудования, полуфабрикатов;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223"/>
        </w:tabs>
        <w:spacing w:line="370" w:lineRule="exact"/>
        <w:ind w:firstLine="360"/>
        <w:jc w:val="left"/>
      </w:pPr>
      <w:r>
        <w:t>повышенная температура воздуха рабочей зоны;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223"/>
        </w:tabs>
        <w:spacing w:line="370" w:lineRule="exact"/>
        <w:ind w:firstLine="360"/>
        <w:jc w:val="left"/>
      </w:pPr>
      <w:r>
        <w:t>повышенный уровень шума на рабочем месте;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223"/>
        </w:tabs>
        <w:spacing w:line="370" w:lineRule="exact"/>
        <w:ind w:firstLine="360"/>
        <w:jc w:val="left"/>
      </w:pPr>
      <w:r>
        <w:t>повышенная влажность воздуха;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223"/>
        </w:tabs>
        <w:spacing w:line="370" w:lineRule="exact"/>
        <w:ind w:firstLine="360"/>
        <w:jc w:val="left"/>
      </w:pPr>
      <w:r>
        <w:t>повышенная подвижность воздуха;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223"/>
        </w:tabs>
        <w:spacing w:line="370" w:lineRule="exact"/>
        <w:ind w:firstLine="360"/>
        <w:jc w:val="left"/>
      </w:pPr>
      <w:r>
        <w:t>пониженная подвижность воздуха;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223"/>
        </w:tabs>
        <w:spacing w:line="370" w:lineRule="exact"/>
        <w:ind w:firstLine="360"/>
        <w:jc w:val="left"/>
      </w:pPr>
      <w:r>
        <w:t>повышенное значение напряжения в электрической цепи;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223"/>
        </w:tabs>
        <w:spacing w:line="370" w:lineRule="exact"/>
        <w:ind w:firstLine="360"/>
        <w:jc w:val="left"/>
      </w:pPr>
      <w:r>
        <w:t>недостаточная освещенность рабочей зоны;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223"/>
        </w:tabs>
        <w:spacing w:line="370" w:lineRule="exact"/>
        <w:ind w:firstLine="360"/>
        <w:jc w:val="left"/>
      </w:pPr>
      <w:r>
        <w:t>повышенный уровень инфракрасной радиации;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189"/>
        </w:tabs>
        <w:spacing w:line="370" w:lineRule="exact"/>
        <w:ind w:firstLine="360"/>
        <w:jc w:val="left"/>
      </w:pPr>
      <w:r>
        <w:t>острые кромки, заусенцы и шероховатость на поверхностях инструмента, оборудования, инвентаря, тары;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223"/>
        </w:tabs>
        <w:spacing w:line="370" w:lineRule="exact"/>
        <w:ind w:firstLine="360"/>
        <w:jc w:val="left"/>
      </w:pPr>
      <w:r>
        <w:t>вредные вещества в воздухе рабочей зоны;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223"/>
        </w:tabs>
        <w:spacing w:line="370" w:lineRule="exact"/>
        <w:ind w:firstLine="360"/>
        <w:jc w:val="left"/>
      </w:pPr>
      <w:r>
        <w:t>физические перегрузки;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200"/>
        </w:tabs>
        <w:spacing w:line="370" w:lineRule="exact"/>
        <w:ind w:firstLine="360"/>
        <w:jc w:val="left"/>
      </w:pPr>
      <w:r>
        <w:t>нервно-психические перегрузки.</w:t>
      </w:r>
    </w:p>
    <w:p w:rsidR="00681DA1" w:rsidRDefault="00D061CB">
      <w:pPr>
        <w:pStyle w:val="22"/>
        <w:numPr>
          <w:ilvl w:val="0"/>
          <w:numId w:val="4"/>
        </w:numPr>
        <w:shd w:val="clear" w:color="auto" w:fill="auto"/>
        <w:tabs>
          <w:tab w:val="left" w:pos="1272"/>
        </w:tabs>
        <w:spacing w:line="370" w:lineRule="exact"/>
        <w:ind w:firstLine="360"/>
        <w:jc w:val="left"/>
      </w:pPr>
      <w:r>
        <w:lastRenderedPageBreak/>
        <w:t xml:space="preserve">Конкурсант должен быть обеспечен санитарной одеждой, обувью, </w:t>
      </w:r>
      <w:proofErr w:type="spellStart"/>
      <w:r>
        <w:t>санпринадлежностями</w:t>
      </w:r>
      <w:proofErr w:type="spellEnd"/>
      <w:r>
        <w:t xml:space="preserve"> и средствами индивидуальной защиты: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200"/>
        </w:tabs>
        <w:spacing w:line="370" w:lineRule="exact"/>
        <w:ind w:firstLine="360"/>
        <w:jc w:val="left"/>
      </w:pPr>
      <w:r>
        <w:t>куртка белая хлопчатобумажная;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200"/>
        </w:tabs>
        <w:spacing w:line="370" w:lineRule="exact"/>
        <w:ind w:firstLine="360"/>
        <w:jc w:val="left"/>
      </w:pPr>
      <w:r>
        <w:t>брюки светлые;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200"/>
        </w:tabs>
        <w:spacing w:line="370" w:lineRule="exact"/>
        <w:ind w:firstLine="360"/>
        <w:jc w:val="left"/>
      </w:pPr>
      <w:r>
        <w:t>фартук белый хлопчатобумажный;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200"/>
        </w:tabs>
        <w:spacing w:line="370" w:lineRule="exact"/>
        <w:ind w:firstLine="360"/>
        <w:jc w:val="left"/>
      </w:pPr>
      <w:r>
        <w:t>колпак белый хлопчатобумажный;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200"/>
        </w:tabs>
        <w:spacing w:line="370" w:lineRule="exact"/>
        <w:ind w:firstLine="360"/>
        <w:jc w:val="left"/>
      </w:pPr>
      <w:r>
        <w:t>полотенце;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166"/>
        </w:tabs>
        <w:spacing w:line="370" w:lineRule="exact"/>
        <w:ind w:firstLine="360"/>
        <w:jc w:val="left"/>
      </w:pPr>
      <w:r>
        <w:t xml:space="preserve">тапочки или туфли, или ботинки текстильные, или </w:t>
      </w:r>
      <w:proofErr w:type="spellStart"/>
      <w:r>
        <w:t>текстильно</w:t>
      </w:r>
      <w:r>
        <w:softHyphen/>
        <w:t>комбинированные</w:t>
      </w:r>
      <w:proofErr w:type="spellEnd"/>
      <w:r>
        <w:t xml:space="preserve"> на нескользящей подошве;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200"/>
        </w:tabs>
        <w:spacing w:line="370" w:lineRule="exact"/>
        <w:ind w:firstLine="360"/>
        <w:jc w:val="left"/>
      </w:pPr>
      <w:r>
        <w:t>рукавицы хлопчатобумажные.</w:t>
      </w:r>
    </w:p>
    <w:p w:rsidR="00681DA1" w:rsidRDefault="00D061CB">
      <w:pPr>
        <w:pStyle w:val="22"/>
        <w:numPr>
          <w:ilvl w:val="0"/>
          <w:numId w:val="4"/>
        </w:numPr>
        <w:shd w:val="clear" w:color="auto" w:fill="auto"/>
        <w:tabs>
          <w:tab w:val="left" w:pos="1365"/>
        </w:tabs>
        <w:spacing w:line="370" w:lineRule="exact"/>
        <w:ind w:firstLine="360"/>
        <w:jc w:val="left"/>
      </w:pPr>
      <w:r>
        <w:t>Для предупреждения и предотвращения распространения желудочно-кишечных, паразитарных и других заболеваний конкурсант обязан: коротко стричь ногти; тщательно мыть руки с мылом перед началом работы, при переходе от одной операции к другой, после каждого перерыва в работе и соприкосновения с загрязненными предметами, а также после посещения туалета (желательно дезинфицирующим). При изготовлении блюд, кулинарных изделий не допускается носить ювелирные изделия, покрывать ногти лаком.</w:t>
      </w:r>
    </w:p>
    <w:p w:rsidR="00681DA1" w:rsidRDefault="00D061CB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849"/>
        </w:tabs>
        <w:spacing w:line="370" w:lineRule="exact"/>
        <w:jc w:val="left"/>
      </w:pPr>
      <w:bookmarkStart w:id="16" w:name="bookmark15"/>
      <w:r>
        <w:t>Требования безопасности перед началом работы</w:t>
      </w:r>
      <w:bookmarkEnd w:id="16"/>
    </w:p>
    <w:p w:rsidR="00681DA1" w:rsidRDefault="00D061CB">
      <w:pPr>
        <w:pStyle w:val="22"/>
        <w:shd w:val="clear" w:color="auto" w:fill="auto"/>
        <w:spacing w:line="370" w:lineRule="exact"/>
        <w:ind w:firstLine="360"/>
        <w:jc w:val="left"/>
      </w:pPr>
      <w:r>
        <w:t xml:space="preserve">Подготовить рабочее место для безопасной работы и проверить перед включением электроплиты наличие поддона под блоком конфорок и подового листа в камере жарочного шкафа, состояние жарочной поверхности. Убедиться, что переключатели конфорок и жарочного шкафа находятся в нулевом положении; исправность другого применяемого оборудования; работу местной вытяжной вентиляции, воздушного </w:t>
      </w:r>
      <w:proofErr w:type="spellStart"/>
      <w:r>
        <w:t>душирования</w:t>
      </w:r>
      <w:proofErr w:type="spellEnd"/>
      <w:r>
        <w:t>.</w:t>
      </w:r>
    </w:p>
    <w:p w:rsidR="00681DA1" w:rsidRDefault="00D061CB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2209"/>
        </w:tabs>
        <w:spacing w:line="370" w:lineRule="exact"/>
        <w:jc w:val="left"/>
      </w:pPr>
      <w:bookmarkStart w:id="17" w:name="bookmark16"/>
      <w:r>
        <w:t>Требования безопасности во время работы</w:t>
      </w:r>
      <w:bookmarkEnd w:id="17"/>
    </w:p>
    <w:p w:rsidR="00681DA1" w:rsidRDefault="00D061CB">
      <w:pPr>
        <w:pStyle w:val="22"/>
        <w:numPr>
          <w:ilvl w:val="1"/>
          <w:numId w:val="3"/>
        </w:numPr>
        <w:shd w:val="clear" w:color="auto" w:fill="auto"/>
        <w:tabs>
          <w:tab w:val="left" w:pos="1365"/>
        </w:tabs>
        <w:spacing w:line="370" w:lineRule="exact"/>
        <w:ind w:firstLine="360"/>
        <w:jc w:val="left"/>
      </w:pPr>
      <w:r>
        <w:t>Для предотвращения попадания в воздух производственных помещений вредных веществ следует: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152"/>
        </w:tabs>
        <w:spacing w:line="370" w:lineRule="exact"/>
        <w:ind w:firstLine="360"/>
        <w:jc w:val="left"/>
      </w:pPr>
      <w:r>
        <w:t>соблюдать технологические процессы приготовления кулинарной продукции;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161"/>
        </w:tabs>
        <w:spacing w:line="370" w:lineRule="exact"/>
        <w:ind w:firstLine="360"/>
        <w:jc w:val="left"/>
      </w:pPr>
      <w:r>
        <w:t>операции по просеиванию муки, крахмала и др. производить на специально оборудованных рабочих местах.</w:t>
      </w:r>
    </w:p>
    <w:p w:rsidR="00681DA1" w:rsidRDefault="00D061CB">
      <w:pPr>
        <w:pStyle w:val="22"/>
        <w:numPr>
          <w:ilvl w:val="1"/>
          <w:numId w:val="3"/>
        </w:numPr>
        <w:shd w:val="clear" w:color="auto" w:fill="auto"/>
        <w:tabs>
          <w:tab w:val="left" w:pos="1365"/>
        </w:tabs>
        <w:spacing w:line="370" w:lineRule="exact"/>
        <w:ind w:firstLine="360"/>
        <w:jc w:val="left"/>
      </w:pPr>
      <w:r>
        <w:t>Для предотвращения неблагоприятного влияния инфракрасного излучения на организм конкурсант обязан: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200"/>
        </w:tabs>
        <w:spacing w:line="370" w:lineRule="exact"/>
        <w:ind w:firstLine="360"/>
        <w:jc w:val="left"/>
      </w:pPr>
      <w:r>
        <w:t>максимально заполнять посудой рабочую поверхность плит;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171"/>
        </w:tabs>
        <w:spacing w:line="370" w:lineRule="exact"/>
        <w:ind w:firstLine="360"/>
        <w:jc w:val="left"/>
      </w:pPr>
      <w:r>
        <w:t>своевременно выключать секции электроплит или переключать их на меньшую мощность;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219"/>
        </w:tabs>
        <w:spacing w:line="370" w:lineRule="exact"/>
        <w:ind w:firstLine="360"/>
        <w:jc w:val="left"/>
      </w:pPr>
      <w:r>
        <w:t xml:space="preserve">не допускать включения </w:t>
      </w:r>
      <w:proofErr w:type="spellStart"/>
      <w:r>
        <w:t>электроконфорок</w:t>
      </w:r>
      <w:proofErr w:type="spellEnd"/>
      <w:r>
        <w:t xml:space="preserve"> на максимальную и среднюю мощность без загрузки.</w:t>
      </w:r>
    </w:p>
    <w:p w:rsidR="00681DA1" w:rsidRDefault="00D061CB">
      <w:pPr>
        <w:pStyle w:val="22"/>
        <w:numPr>
          <w:ilvl w:val="1"/>
          <w:numId w:val="3"/>
        </w:numPr>
        <w:shd w:val="clear" w:color="auto" w:fill="auto"/>
        <w:tabs>
          <w:tab w:val="left" w:pos="1443"/>
        </w:tabs>
        <w:spacing w:line="370" w:lineRule="exact"/>
        <w:ind w:firstLine="360"/>
        <w:jc w:val="left"/>
      </w:pPr>
      <w:r>
        <w:lastRenderedPageBreak/>
        <w:t xml:space="preserve">Не допускать попадания жидкости на нагретые конфорки электроплит, </w:t>
      </w:r>
      <w:proofErr w:type="spellStart"/>
      <w:r>
        <w:t>наплитную</w:t>
      </w:r>
      <w:proofErr w:type="spellEnd"/>
      <w:r>
        <w:t xml:space="preserve"> посуду заполнять не более чем на 80% объема.</w:t>
      </w:r>
    </w:p>
    <w:p w:rsidR="00681DA1" w:rsidRDefault="00D061CB">
      <w:pPr>
        <w:pStyle w:val="22"/>
        <w:numPr>
          <w:ilvl w:val="1"/>
          <w:numId w:val="3"/>
        </w:numPr>
        <w:shd w:val="clear" w:color="auto" w:fill="auto"/>
        <w:tabs>
          <w:tab w:val="left" w:pos="1300"/>
        </w:tabs>
        <w:spacing w:line="370" w:lineRule="exact"/>
        <w:ind w:firstLine="360"/>
        <w:jc w:val="left"/>
      </w:pPr>
      <w:r>
        <w:t>Следить, чтобы дверца рабочей камеры жарочного шкафа плиты в закрытом положении плотно прилегала к краям дверного проема.</w:t>
      </w:r>
    </w:p>
    <w:p w:rsidR="00681DA1" w:rsidRDefault="00D061CB">
      <w:pPr>
        <w:pStyle w:val="22"/>
        <w:numPr>
          <w:ilvl w:val="1"/>
          <w:numId w:val="3"/>
        </w:numPr>
        <w:shd w:val="clear" w:color="auto" w:fill="auto"/>
        <w:tabs>
          <w:tab w:val="left" w:pos="1295"/>
        </w:tabs>
        <w:spacing w:line="370" w:lineRule="exact"/>
        <w:ind w:firstLine="360"/>
        <w:jc w:val="left"/>
      </w:pPr>
      <w:r>
        <w:t>Ставить котлы и другую кухонную посуду на плиту, имеющую ровную поверхность, бортики и ограждающие поручни.</w:t>
      </w:r>
    </w:p>
    <w:p w:rsidR="00681DA1" w:rsidRDefault="00D061CB">
      <w:pPr>
        <w:pStyle w:val="22"/>
        <w:numPr>
          <w:ilvl w:val="1"/>
          <w:numId w:val="3"/>
        </w:numPr>
        <w:shd w:val="clear" w:color="auto" w:fill="auto"/>
        <w:tabs>
          <w:tab w:val="left" w:pos="1295"/>
        </w:tabs>
        <w:spacing w:line="370" w:lineRule="exact"/>
        <w:ind w:firstLine="360"/>
        <w:jc w:val="left"/>
      </w:pPr>
      <w:r>
        <w:t xml:space="preserve">Укладывать полуфабрикаты на разогретые сковороды и противни движением «от себя», передвигать посуду на поверхности плиты осторожно, без рывков и больших усилий, открывать крышки </w:t>
      </w:r>
      <w:proofErr w:type="spellStart"/>
      <w:r>
        <w:t>наплитной</w:t>
      </w:r>
      <w:proofErr w:type="spellEnd"/>
      <w:r>
        <w:t xml:space="preserve"> посуды с горячей пищей осторожно, движением «на себя».</w:t>
      </w:r>
    </w:p>
    <w:p w:rsidR="00681DA1" w:rsidRDefault="00D061CB">
      <w:pPr>
        <w:pStyle w:val="22"/>
        <w:numPr>
          <w:ilvl w:val="1"/>
          <w:numId w:val="3"/>
        </w:numPr>
        <w:shd w:val="clear" w:color="auto" w:fill="auto"/>
        <w:tabs>
          <w:tab w:val="left" w:pos="1304"/>
        </w:tabs>
        <w:spacing w:line="370" w:lineRule="exact"/>
        <w:ind w:firstLine="360"/>
        <w:jc w:val="left"/>
      </w:pPr>
      <w:r>
        <w:t xml:space="preserve">Не пользоваться </w:t>
      </w:r>
      <w:proofErr w:type="spellStart"/>
      <w:r>
        <w:t>наплитными</w:t>
      </w:r>
      <w:proofErr w:type="spellEnd"/>
      <w:r>
        <w:t xml:space="preserve"> котлами, кастрюлями и другой кухонной посудой, имеющей деформированные дно или края, непрочно закрепленные ручки или без ручек.</w:t>
      </w:r>
    </w:p>
    <w:p w:rsidR="00681DA1" w:rsidRDefault="00D061CB">
      <w:pPr>
        <w:pStyle w:val="22"/>
        <w:numPr>
          <w:ilvl w:val="1"/>
          <w:numId w:val="3"/>
        </w:numPr>
        <w:shd w:val="clear" w:color="auto" w:fill="auto"/>
        <w:tabs>
          <w:tab w:val="left" w:pos="1443"/>
        </w:tabs>
        <w:spacing w:line="370" w:lineRule="exact"/>
        <w:ind w:firstLine="360"/>
        <w:jc w:val="left"/>
      </w:pPr>
      <w:r>
        <w:t xml:space="preserve">Перед переноской </w:t>
      </w:r>
      <w:proofErr w:type="spellStart"/>
      <w:r>
        <w:t>наплитного</w:t>
      </w:r>
      <w:proofErr w:type="spellEnd"/>
      <w:r>
        <w:t xml:space="preserve"> котла с горячей пищей предварительно убедиться в отсутствии посторонних предметов и скользкости пола на всем пути транспортирования.</w:t>
      </w:r>
    </w:p>
    <w:p w:rsidR="00681DA1" w:rsidRDefault="00D061CB">
      <w:pPr>
        <w:pStyle w:val="22"/>
        <w:numPr>
          <w:ilvl w:val="1"/>
          <w:numId w:val="3"/>
        </w:numPr>
        <w:shd w:val="clear" w:color="auto" w:fill="auto"/>
        <w:tabs>
          <w:tab w:val="left" w:pos="1295"/>
        </w:tabs>
        <w:spacing w:line="370" w:lineRule="exact"/>
        <w:ind w:firstLine="360"/>
        <w:jc w:val="left"/>
      </w:pPr>
      <w:r>
        <w:t>Предупредить о предстоящем перемещении котла стоящих рядом работников.</w:t>
      </w:r>
    </w:p>
    <w:p w:rsidR="00681DA1" w:rsidRDefault="00D061CB">
      <w:pPr>
        <w:pStyle w:val="22"/>
        <w:numPr>
          <w:ilvl w:val="1"/>
          <w:numId w:val="3"/>
        </w:numPr>
        <w:shd w:val="clear" w:color="auto" w:fill="auto"/>
        <w:tabs>
          <w:tab w:val="left" w:pos="1443"/>
        </w:tabs>
        <w:spacing w:line="370" w:lineRule="exact"/>
        <w:ind w:firstLine="360"/>
        <w:jc w:val="left"/>
      </w:pPr>
      <w:r>
        <w:t>Снимать с плиты котел с горячей пищей без рывков, соблюдая осторожность, вдвоем, используя сухие полотенца или рукавицы. Крышка котла должна быть снята.</w:t>
      </w:r>
    </w:p>
    <w:p w:rsidR="00681DA1" w:rsidRDefault="00D061CB">
      <w:pPr>
        <w:pStyle w:val="22"/>
        <w:numPr>
          <w:ilvl w:val="1"/>
          <w:numId w:val="3"/>
        </w:numPr>
        <w:shd w:val="clear" w:color="auto" w:fill="auto"/>
        <w:tabs>
          <w:tab w:val="left" w:pos="1459"/>
        </w:tabs>
        <w:spacing w:line="370" w:lineRule="exact"/>
        <w:ind w:firstLine="360"/>
        <w:jc w:val="left"/>
      </w:pPr>
      <w:r>
        <w:t>При перемещении котла с горячей пищей не допускается: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219"/>
        </w:tabs>
        <w:spacing w:line="370" w:lineRule="exact"/>
        <w:ind w:firstLine="360"/>
        <w:jc w:val="left"/>
      </w:pPr>
      <w:r>
        <w:t>заполнять его более чем на 3/4 емкости;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219"/>
        </w:tabs>
        <w:spacing w:line="370" w:lineRule="exact"/>
        <w:ind w:firstLine="360"/>
        <w:jc w:val="left"/>
      </w:pPr>
      <w:r>
        <w:t>прижимать котел к себе;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219"/>
        </w:tabs>
        <w:spacing w:line="370" w:lineRule="exact"/>
        <w:ind w:firstLine="360"/>
        <w:jc w:val="left"/>
      </w:pPr>
      <w:r>
        <w:t>держать в руках нож или другой инструмент.</w:t>
      </w:r>
    </w:p>
    <w:p w:rsidR="00681DA1" w:rsidRDefault="00D061CB">
      <w:pPr>
        <w:pStyle w:val="22"/>
        <w:numPr>
          <w:ilvl w:val="1"/>
          <w:numId w:val="3"/>
        </w:numPr>
        <w:shd w:val="clear" w:color="auto" w:fill="auto"/>
        <w:tabs>
          <w:tab w:val="left" w:pos="1443"/>
        </w:tabs>
        <w:spacing w:line="370" w:lineRule="exact"/>
        <w:ind w:firstLine="360"/>
        <w:jc w:val="left"/>
      </w:pPr>
      <w:r>
        <w:t>При перевозке котлов с пищей пользоваться исправными тележками с подъемной платформой, передвигать тележки, передвижные стеллажи в направлении «от себя».</w:t>
      </w:r>
    </w:p>
    <w:p w:rsidR="00681DA1" w:rsidRDefault="00D061CB">
      <w:pPr>
        <w:pStyle w:val="22"/>
        <w:numPr>
          <w:ilvl w:val="1"/>
          <w:numId w:val="3"/>
        </w:numPr>
        <w:shd w:val="clear" w:color="auto" w:fill="auto"/>
        <w:tabs>
          <w:tab w:val="left" w:pos="1443"/>
        </w:tabs>
        <w:spacing w:line="370" w:lineRule="exact"/>
        <w:ind w:firstLine="360"/>
        <w:jc w:val="left"/>
      </w:pPr>
      <w:r>
        <w:t>Пользоваться специальными инвентарными подставками при установке противней, котлов и других емкостей для хранения пищи.</w:t>
      </w:r>
    </w:p>
    <w:p w:rsidR="00681DA1" w:rsidRDefault="00D061CB">
      <w:pPr>
        <w:pStyle w:val="22"/>
        <w:numPr>
          <w:ilvl w:val="1"/>
          <w:numId w:val="3"/>
        </w:numPr>
        <w:shd w:val="clear" w:color="auto" w:fill="auto"/>
        <w:tabs>
          <w:tab w:val="left" w:pos="1443"/>
        </w:tabs>
        <w:spacing w:line="370" w:lineRule="exact"/>
        <w:ind w:firstLine="360"/>
        <w:jc w:val="left"/>
      </w:pPr>
      <w:r>
        <w:t>В зависимости от вида и консистенции нарезаемого продукта пользоваться разными ножами.</w:t>
      </w:r>
    </w:p>
    <w:p w:rsidR="00681DA1" w:rsidRDefault="00D061CB">
      <w:pPr>
        <w:pStyle w:val="22"/>
        <w:numPr>
          <w:ilvl w:val="1"/>
          <w:numId w:val="3"/>
        </w:numPr>
        <w:shd w:val="clear" w:color="auto" w:fill="auto"/>
        <w:tabs>
          <w:tab w:val="left" w:pos="1459"/>
        </w:tabs>
        <w:spacing w:line="370" w:lineRule="exact"/>
        <w:ind w:firstLine="360"/>
        <w:jc w:val="left"/>
      </w:pPr>
      <w:r>
        <w:t>При работе на раздаче необходимо:</w:t>
      </w:r>
    </w:p>
    <w:p w:rsidR="00681DA1" w:rsidRDefault="00D061CB">
      <w:pPr>
        <w:pStyle w:val="22"/>
        <w:numPr>
          <w:ilvl w:val="0"/>
          <w:numId w:val="1"/>
        </w:numPr>
        <w:shd w:val="clear" w:color="auto" w:fill="auto"/>
        <w:tabs>
          <w:tab w:val="left" w:pos="1219"/>
        </w:tabs>
        <w:spacing w:line="370" w:lineRule="exact"/>
        <w:ind w:firstLine="360"/>
        <w:jc w:val="left"/>
      </w:pPr>
      <w:r>
        <w:t>производить комплектацию обедов на подносах.</w:t>
      </w:r>
    </w:p>
    <w:p w:rsidR="00681DA1" w:rsidRDefault="00D061CB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2138"/>
        </w:tabs>
        <w:spacing w:line="370" w:lineRule="exact"/>
        <w:jc w:val="left"/>
      </w:pPr>
      <w:bookmarkStart w:id="18" w:name="bookmark17"/>
      <w:r>
        <w:t>Требования безопасности в аварийных ситуациях</w:t>
      </w:r>
      <w:bookmarkEnd w:id="18"/>
    </w:p>
    <w:p w:rsidR="00681DA1" w:rsidRDefault="00D061CB">
      <w:pPr>
        <w:pStyle w:val="22"/>
        <w:numPr>
          <w:ilvl w:val="1"/>
          <w:numId w:val="3"/>
        </w:numPr>
        <w:shd w:val="clear" w:color="auto" w:fill="auto"/>
        <w:tabs>
          <w:tab w:val="left" w:pos="1295"/>
        </w:tabs>
        <w:spacing w:line="370" w:lineRule="exact"/>
        <w:ind w:firstLine="360"/>
        <w:jc w:val="left"/>
      </w:pPr>
      <w:r>
        <w:t xml:space="preserve">Немедленно отключить оборудование, работающее под давлением, при срабатывании предохранительного клапана, парении и </w:t>
      </w:r>
      <w:proofErr w:type="spellStart"/>
      <w:r>
        <w:t>подтекании</w:t>
      </w:r>
      <w:proofErr w:type="spellEnd"/>
      <w:r>
        <w:t xml:space="preserve"> воды.</w:t>
      </w:r>
    </w:p>
    <w:p w:rsidR="00681DA1" w:rsidRDefault="00D061CB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2267"/>
        </w:tabs>
        <w:jc w:val="left"/>
      </w:pPr>
      <w:bookmarkStart w:id="19" w:name="bookmark18"/>
      <w:r>
        <w:lastRenderedPageBreak/>
        <w:t>Требования безопасности по окончании работы</w:t>
      </w:r>
      <w:bookmarkEnd w:id="19"/>
    </w:p>
    <w:p w:rsidR="00681DA1" w:rsidRDefault="00D061CB">
      <w:pPr>
        <w:pStyle w:val="22"/>
        <w:numPr>
          <w:ilvl w:val="1"/>
          <w:numId w:val="3"/>
        </w:numPr>
        <w:shd w:val="clear" w:color="auto" w:fill="auto"/>
        <w:tabs>
          <w:tab w:val="left" w:pos="1304"/>
        </w:tabs>
        <w:ind w:firstLine="360"/>
        <w:jc w:val="left"/>
      </w:pPr>
      <w:r>
        <w:t>Не охлаждать нагретую поверхность плиты, сковороды и другого теплового оборудования водой.</w:t>
      </w:r>
    </w:p>
    <w:p w:rsidR="00681DA1" w:rsidRDefault="00D061CB">
      <w:pPr>
        <w:pStyle w:val="22"/>
        <w:numPr>
          <w:ilvl w:val="1"/>
          <w:numId w:val="3"/>
        </w:numPr>
        <w:shd w:val="clear" w:color="auto" w:fill="auto"/>
        <w:tabs>
          <w:tab w:val="left" w:pos="1299"/>
        </w:tabs>
        <w:ind w:firstLine="360"/>
        <w:jc w:val="left"/>
        <w:sectPr w:rsidR="00681DA1">
          <w:pgSz w:w="11909" w:h="16840"/>
          <w:pgMar w:top="1152" w:right="820" w:bottom="1282" w:left="1440" w:header="0" w:footer="3" w:gutter="0"/>
          <w:cols w:space="720"/>
          <w:noEndnote/>
          <w:docGrid w:linePitch="360"/>
        </w:sectPr>
      </w:pPr>
      <w:r>
        <w:t>Перед отключением от электрической сети предварительно выключить все конфорки и шкаф электроплиты.</w:t>
      </w:r>
    </w:p>
    <w:tbl>
      <w:tblPr>
        <w:tblpPr w:leftFromText="180" w:rightFromText="180" w:vertAnchor="page" w:horzAnchor="margin" w:tblpY="111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7"/>
        <w:gridCol w:w="759"/>
        <w:gridCol w:w="759"/>
        <w:gridCol w:w="765"/>
        <w:gridCol w:w="765"/>
        <w:gridCol w:w="759"/>
      </w:tblGrid>
      <w:tr w:rsidR="00B66BA1" w:rsidRPr="00B66BA1" w:rsidTr="00B66BA1">
        <w:trPr>
          <w:trHeight w:val="669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BA1" w:rsidRPr="00B66BA1" w:rsidRDefault="00B66BA1" w:rsidP="00B66BA1">
            <w:pPr>
              <w:pStyle w:val="22"/>
              <w:shd w:val="clear" w:color="auto" w:fill="auto"/>
              <w:spacing w:line="370" w:lineRule="exact"/>
              <w:jc w:val="left"/>
              <w:rPr>
                <w:rStyle w:val="24"/>
                <w:b/>
                <w:sz w:val="22"/>
                <w:szCs w:val="22"/>
              </w:rPr>
            </w:pPr>
            <w:r w:rsidRPr="00B66BA1">
              <w:rPr>
                <w:rStyle w:val="24"/>
                <w:b/>
                <w:sz w:val="22"/>
                <w:szCs w:val="22"/>
              </w:rPr>
              <w:lastRenderedPageBreak/>
              <w:t xml:space="preserve">ОПИСАНИЕ, критерии оценки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b/>
                <w:sz w:val="22"/>
                <w:szCs w:val="22"/>
              </w:rPr>
            </w:pPr>
            <w:r w:rsidRPr="00B66B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b/>
                <w:sz w:val="22"/>
                <w:szCs w:val="22"/>
              </w:rPr>
            </w:pPr>
            <w:r w:rsidRPr="00B66BA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b/>
                <w:sz w:val="22"/>
                <w:szCs w:val="22"/>
              </w:rPr>
            </w:pPr>
            <w:r w:rsidRPr="00B66BA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b/>
                <w:sz w:val="22"/>
                <w:szCs w:val="22"/>
              </w:rPr>
            </w:pPr>
            <w:r w:rsidRPr="00B66BA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b/>
                <w:sz w:val="22"/>
                <w:szCs w:val="22"/>
              </w:rPr>
            </w:pPr>
            <w:r w:rsidRPr="00B66BA1">
              <w:rPr>
                <w:b/>
                <w:sz w:val="22"/>
                <w:szCs w:val="22"/>
              </w:rPr>
              <w:t>5</w:t>
            </w:r>
          </w:p>
        </w:tc>
      </w:tr>
      <w:tr w:rsidR="00B66BA1" w:rsidRPr="00B66BA1" w:rsidTr="00B66BA1">
        <w:trPr>
          <w:trHeight w:val="669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6BA1" w:rsidRPr="00B66BA1" w:rsidRDefault="00B66BA1" w:rsidP="00B66BA1">
            <w:pPr>
              <w:pStyle w:val="22"/>
              <w:shd w:val="clear" w:color="auto" w:fill="auto"/>
              <w:spacing w:line="370" w:lineRule="exact"/>
              <w:jc w:val="left"/>
              <w:rPr>
                <w:sz w:val="22"/>
                <w:szCs w:val="22"/>
              </w:rPr>
            </w:pPr>
            <w:r w:rsidRPr="00B66BA1">
              <w:rPr>
                <w:rStyle w:val="24"/>
                <w:sz w:val="22"/>
                <w:szCs w:val="22"/>
              </w:rPr>
              <w:t>Наличие санитарной одежды 0 - 2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</w:tr>
      <w:tr w:rsidR="00B66BA1" w:rsidRPr="00B66BA1" w:rsidTr="00B66BA1">
        <w:trPr>
          <w:trHeight w:val="1005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6BA1" w:rsidRPr="00B66BA1" w:rsidRDefault="00B66BA1" w:rsidP="00B66BA1">
            <w:pPr>
              <w:pStyle w:val="22"/>
              <w:shd w:val="clear" w:color="auto" w:fill="auto"/>
              <w:jc w:val="left"/>
              <w:rPr>
                <w:sz w:val="22"/>
                <w:szCs w:val="22"/>
              </w:rPr>
            </w:pPr>
            <w:r w:rsidRPr="00B66BA1">
              <w:rPr>
                <w:rStyle w:val="24"/>
                <w:sz w:val="22"/>
                <w:szCs w:val="22"/>
              </w:rPr>
              <w:t>Соблюдение правил личной гигиены при ведении процесса приготовления 0 - 5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</w:tr>
      <w:tr w:rsidR="00B66BA1" w:rsidRPr="00B66BA1" w:rsidTr="00B66BA1">
        <w:trPr>
          <w:trHeight w:val="100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6BA1" w:rsidRPr="00B66BA1" w:rsidRDefault="00B66BA1" w:rsidP="00B66BA1">
            <w:pPr>
              <w:pStyle w:val="22"/>
              <w:shd w:val="clear" w:color="auto" w:fill="auto"/>
              <w:jc w:val="left"/>
              <w:rPr>
                <w:sz w:val="22"/>
                <w:szCs w:val="22"/>
              </w:rPr>
            </w:pPr>
            <w:r w:rsidRPr="00B66BA1">
              <w:rPr>
                <w:rStyle w:val="24"/>
                <w:sz w:val="22"/>
                <w:szCs w:val="22"/>
              </w:rPr>
              <w:t xml:space="preserve">Соблюдение чистоты рабочего места </w:t>
            </w:r>
            <w:proofErr w:type="gramStart"/>
            <w:r w:rsidRPr="00B66BA1">
              <w:rPr>
                <w:rStyle w:val="24"/>
                <w:sz w:val="22"/>
                <w:szCs w:val="22"/>
              </w:rPr>
              <w:t xml:space="preserve">во время </w:t>
            </w:r>
            <w:proofErr w:type="gramEnd"/>
            <w:r w:rsidRPr="00B66BA1">
              <w:rPr>
                <w:rStyle w:val="24"/>
                <w:sz w:val="22"/>
                <w:szCs w:val="22"/>
              </w:rPr>
              <w:t>и после процесса приготовления 0 - 3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</w:tr>
      <w:tr w:rsidR="00B66BA1" w:rsidRPr="00B66BA1" w:rsidTr="00B66BA1">
        <w:trPr>
          <w:trHeight w:val="1336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6BA1" w:rsidRPr="00B66BA1" w:rsidRDefault="00B66BA1" w:rsidP="00B66BA1">
            <w:pPr>
              <w:pStyle w:val="22"/>
              <w:shd w:val="clear" w:color="auto" w:fill="auto"/>
              <w:spacing w:line="370" w:lineRule="exact"/>
              <w:jc w:val="left"/>
              <w:rPr>
                <w:sz w:val="22"/>
                <w:szCs w:val="22"/>
              </w:rPr>
            </w:pPr>
            <w:r w:rsidRPr="00B66BA1">
              <w:rPr>
                <w:rStyle w:val="24"/>
                <w:sz w:val="22"/>
                <w:szCs w:val="22"/>
              </w:rPr>
              <w:t>Правильная организация хранения сырья, полуфабрикатов и готовой продукции 0 - 2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</w:tr>
      <w:tr w:rsidR="00B66BA1" w:rsidRPr="00B66BA1" w:rsidTr="00B66BA1">
        <w:trPr>
          <w:trHeight w:val="1336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6BA1" w:rsidRPr="00B66BA1" w:rsidRDefault="00B66BA1" w:rsidP="00B66BA1">
            <w:pPr>
              <w:pStyle w:val="22"/>
              <w:shd w:val="clear" w:color="auto" w:fill="auto"/>
              <w:jc w:val="left"/>
              <w:rPr>
                <w:sz w:val="22"/>
                <w:szCs w:val="22"/>
              </w:rPr>
            </w:pPr>
            <w:r w:rsidRPr="00B66BA1">
              <w:rPr>
                <w:rStyle w:val="24"/>
                <w:sz w:val="22"/>
                <w:szCs w:val="22"/>
              </w:rPr>
              <w:t>Правильное использование раздельных контейнеров для мусора (органические и неорганические отходы) 0 - 3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</w:tr>
      <w:tr w:rsidR="00B66BA1" w:rsidRPr="00B66BA1" w:rsidTr="00B66BA1">
        <w:trPr>
          <w:trHeight w:val="1331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6BA1" w:rsidRPr="00B66BA1" w:rsidRDefault="00B66BA1" w:rsidP="00B66BA1">
            <w:pPr>
              <w:pStyle w:val="22"/>
              <w:shd w:val="clear" w:color="auto" w:fill="auto"/>
              <w:spacing w:line="370" w:lineRule="exact"/>
              <w:jc w:val="left"/>
              <w:rPr>
                <w:sz w:val="22"/>
                <w:szCs w:val="22"/>
              </w:rPr>
            </w:pPr>
            <w:r w:rsidRPr="00B66BA1">
              <w:rPr>
                <w:rStyle w:val="24"/>
                <w:sz w:val="22"/>
                <w:szCs w:val="22"/>
              </w:rPr>
              <w:t>Правильно выполнены работы по подготовке оборудования, производственного инвентаря, посуды 0 - 3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</w:tr>
      <w:tr w:rsidR="00B66BA1" w:rsidRPr="00B66BA1" w:rsidTr="00B66BA1">
        <w:trPr>
          <w:trHeight w:val="100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6BA1" w:rsidRPr="00B66BA1" w:rsidRDefault="00B66BA1" w:rsidP="00B66BA1">
            <w:pPr>
              <w:pStyle w:val="22"/>
              <w:shd w:val="clear" w:color="auto" w:fill="auto"/>
              <w:spacing w:line="370" w:lineRule="exact"/>
              <w:jc w:val="left"/>
              <w:rPr>
                <w:sz w:val="22"/>
                <w:szCs w:val="22"/>
              </w:rPr>
            </w:pPr>
            <w:r w:rsidRPr="00B66BA1">
              <w:rPr>
                <w:rStyle w:val="24"/>
                <w:sz w:val="22"/>
                <w:szCs w:val="22"/>
              </w:rPr>
              <w:t>Правильно выполнены работы по безопасному использованию оборудования 0 - 5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</w:tr>
      <w:tr w:rsidR="00B66BA1" w:rsidRPr="00B66BA1" w:rsidTr="00B66BA1">
        <w:trPr>
          <w:trHeight w:val="1336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6BA1" w:rsidRPr="00B66BA1" w:rsidRDefault="00B66BA1" w:rsidP="00B66BA1">
            <w:pPr>
              <w:pStyle w:val="22"/>
              <w:shd w:val="clear" w:color="auto" w:fill="auto"/>
              <w:spacing w:line="370" w:lineRule="exact"/>
              <w:jc w:val="left"/>
              <w:rPr>
                <w:sz w:val="22"/>
                <w:szCs w:val="22"/>
              </w:rPr>
            </w:pPr>
            <w:r w:rsidRPr="00B66BA1">
              <w:rPr>
                <w:rStyle w:val="24"/>
                <w:sz w:val="22"/>
                <w:szCs w:val="22"/>
              </w:rPr>
              <w:t>Правильно выполнены работы по безопасному использованию производственного | инвентаря и посуды 0 - 5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</w:tr>
      <w:tr w:rsidR="00B66BA1" w:rsidRPr="00B66BA1" w:rsidTr="00B66BA1">
        <w:trPr>
          <w:trHeight w:val="1056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pStyle w:val="22"/>
              <w:shd w:val="clear" w:color="auto" w:fill="auto"/>
              <w:spacing w:line="370" w:lineRule="exact"/>
              <w:jc w:val="left"/>
              <w:rPr>
                <w:sz w:val="22"/>
                <w:szCs w:val="22"/>
              </w:rPr>
            </w:pPr>
            <w:r w:rsidRPr="00B66BA1">
              <w:rPr>
                <w:rStyle w:val="24"/>
                <w:sz w:val="22"/>
                <w:szCs w:val="22"/>
              </w:rPr>
              <w:t>Присутствие обязательных компонентов и ингредиентов блюд 0 - 2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</w:tr>
      <w:tr w:rsidR="00B66BA1" w:rsidRPr="00B66BA1" w:rsidTr="00B66BA1">
        <w:trPr>
          <w:trHeight w:val="1336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pStyle w:val="22"/>
              <w:shd w:val="clear" w:color="auto" w:fill="auto"/>
              <w:spacing w:line="370" w:lineRule="exact"/>
              <w:jc w:val="left"/>
              <w:rPr>
                <w:sz w:val="22"/>
                <w:szCs w:val="22"/>
              </w:rPr>
            </w:pPr>
            <w:r w:rsidRPr="00B66BA1">
              <w:rPr>
                <w:rStyle w:val="24"/>
                <w:sz w:val="22"/>
                <w:szCs w:val="22"/>
              </w:rPr>
              <w:t>Оптимизирован расход электроэнергии, неиспользуемое оборудование выключается 0 - 3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</w:tr>
      <w:tr w:rsidR="00B66BA1" w:rsidRPr="00B66BA1" w:rsidTr="00B66BA1">
        <w:trPr>
          <w:trHeight w:val="347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pStyle w:val="22"/>
              <w:shd w:val="clear" w:color="auto" w:fill="auto"/>
              <w:spacing w:line="280" w:lineRule="exact"/>
              <w:jc w:val="left"/>
              <w:rPr>
                <w:sz w:val="22"/>
                <w:szCs w:val="22"/>
              </w:rPr>
            </w:pPr>
            <w:r w:rsidRPr="00B66BA1">
              <w:rPr>
                <w:rStyle w:val="24"/>
                <w:sz w:val="22"/>
                <w:szCs w:val="22"/>
              </w:rPr>
              <w:t>Аккуратно и экономно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A1" w:rsidRPr="00B66BA1" w:rsidRDefault="00B66BA1" w:rsidP="00B66BA1">
            <w:pPr>
              <w:rPr>
                <w:sz w:val="22"/>
                <w:szCs w:val="22"/>
              </w:rPr>
            </w:pPr>
          </w:p>
        </w:tc>
      </w:tr>
    </w:tbl>
    <w:p w:rsidR="00681DA1" w:rsidRPr="00B66BA1" w:rsidRDefault="00681DA1">
      <w:pPr>
        <w:rPr>
          <w:sz w:val="22"/>
          <w:szCs w:val="22"/>
        </w:rPr>
        <w:sectPr w:rsidR="00681DA1" w:rsidRPr="00B66BA1">
          <w:headerReference w:type="default" r:id="rId8"/>
          <w:pgSz w:w="11909" w:h="16840"/>
          <w:pgMar w:top="1368" w:right="425" w:bottom="1128" w:left="144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851"/>
        <w:gridCol w:w="708"/>
        <w:gridCol w:w="851"/>
        <w:gridCol w:w="709"/>
        <w:gridCol w:w="708"/>
      </w:tblGrid>
      <w:tr w:rsidR="00D503ED" w:rsidRPr="00B66BA1" w:rsidTr="00D503ED">
        <w:trPr>
          <w:trHeight w:val="11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ED" w:rsidRPr="00B66BA1" w:rsidRDefault="00D503ED" w:rsidP="00D503ED">
            <w:pPr>
              <w:pStyle w:val="22"/>
              <w:shd w:val="clear" w:color="auto" w:fill="auto"/>
              <w:jc w:val="left"/>
              <w:rPr>
                <w:sz w:val="22"/>
                <w:szCs w:val="22"/>
              </w:rPr>
            </w:pPr>
            <w:proofErr w:type="gramStart"/>
            <w:r w:rsidRPr="00B66BA1">
              <w:rPr>
                <w:rStyle w:val="24"/>
                <w:sz w:val="22"/>
                <w:szCs w:val="22"/>
              </w:rPr>
              <w:lastRenderedPageBreak/>
              <w:t>использовалось</w:t>
            </w:r>
            <w:proofErr w:type="gramEnd"/>
            <w:r w:rsidRPr="00B66BA1">
              <w:rPr>
                <w:rStyle w:val="24"/>
                <w:sz w:val="22"/>
                <w:szCs w:val="22"/>
              </w:rPr>
              <w:t xml:space="preserve"> сырье в процессе приготовления блюд, отходы минимизированы 0 - 5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</w:tr>
      <w:tr w:rsidR="00D503ED" w:rsidRPr="00B66BA1" w:rsidTr="00D503ED">
        <w:trPr>
          <w:trHeight w:val="7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pStyle w:val="22"/>
              <w:shd w:val="clear" w:color="auto" w:fill="auto"/>
              <w:spacing w:line="370" w:lineRule="exact"/>
              <w:jc w:val="left"/>
              <w:rPr>
                <w:sz w:val="22"/>
                <w:szCs w:val="22"/>
              </w:rPr>
            </w:pPr>
            <w:r w:rsidRPr="00B66BA1">
              <w:rPr>
                <w:rStyle w:val="24"/>
                <w:sz w:val="22"/>
                <w:szCs w:val="22"/>
              </w:rPr>
              <w:t>Правильная нарезка продуктов 0 - 5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</w:tr>
      <w:tr w:rsidR="00D503ED" w:rsidRPr="00B66BA1" w:rsidTr="00D503ED">
        <w:trPr>
          <w:trHeight w:val="7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ED" w:rsidRPr="00B66BA1" w:rsidRDefault="00D503ED" w:rsidP="00D503ED">
            <w:pPr>
              <w:pStyle w:val="22"/>
              <w:shd w:val="clear" w:color="auto" w:fill="auto"/>
              <w:spacing w:line="370" w:lineRule="exact"/>
              <w:jc w:val="left"/>
              <w:rPr>
                <w:sz w:val="22"/>
                <w:szCs w:val="22"/>
              </w:rPr>
            </w:pPr>
            <w:r w:rsidRPr="00B66BA1">
              <w:rPr>
                <w:rStyle w:val="24"/>
                <w:sz w:val="22"/>
                <w:szCs w:val="22"/>
              </w:rPr>
              <w:t>Использована технология приготовления блюд 0 - 5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</w:tr>
      <w:tr w:rsidR="00D503ED" w:rsidRPr="00B66BA1" w:rsidTr="00D503ED">
        <w:trPr>
          <w:trHeight w:val="11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pStyle w:val="22"/>
              <w:shd w:val="clear" w:color="auto" w:fill="auto"/>
              <w:spacing w:line="370" w:lineRule="exact"/>
              <w:jc w:val="left"/>
              <w:rPr>
                <w:sz w:val="22"/>
                <w:szCs w:val="22"/>
              </w:rPr>
            </w:pPr>
            <w:r w:rsidRPr="00B66BA1">
              <w:rPr>
                <w:rStyle w:val="24"/>
                <w:sz w:val="22"/>
                <w:szCs w:val="22"/>
              </w:rPr>
              <w:t>Консистенция каждого компонента блюд в отдельности 0 - 5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</w:tr>
      <w:tr w:rsidR="00D503ED" w:rsidRPr="00B66BA1" w:rsidTr="00D503ED">
        <w:trPr>
          <w:trHeight w:val="11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pStyle w:val="22"/>
              <w:shd w:val="clear" w:color="auto" w:fill="auto"/>
              <w:spacing w:line="370" w:lineRule="exact"/>
              <w:jc w:val="left"/>
              <w:rPr>
                <w:sz w:val="22"/>
                <w:szCs w:val="22"/>
              </w:rPr>
            </w:pPr>
            <w:r w:rsidRPr="00B66BA1">
              <w:rPr>
                <w:rStyle w:val="24"/>
                <w:sz w:val="22"/>
                <w:szCs w:val="22"/>
              </w:rPr>
              <w:t xml:space="preserve">Консистенция каждого компонента </w:t>
            </w:r>
            <w:r w:rsidRPr="00B66BA1">
              <w:rPr>
                <w:rStyle w:val="26pt"/>
                <w:sz w:val="22"/>
                <w:szCs w:val="22"/>
              </w:rPr>
              <w:t>2-го</w:t>
            </w:r>
            <w:r w:rsidRPr="00B66BA1">
              <w:rPr>
                <w:rStyle w:val="24"/>
                <w:sz w:val="22"/>
                <w:szCs w:val="22"/>
              </w:rPr>
              <w:t xml:space="preserve"> блюда в отдельности 0 - 5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</w:tr>
      <w:tr w:rsidR="00D503ED" w:rsidRPr="00B66BA1" w:rsidTr="00D503ED">
        <w:trPr>
          <w:trHeight w:val="11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pStyle w:val="22"/>
              <w:shd w:val="clear" w:color="auto" w:fill="auto"/>
              <w:spacing w:line="370" w:lineRule="exact"/>
              <w:jc w:val="left"/>
              <w:rPr>
                <w:sz w:val="22"/>
                <w:szCs w:val="22"/>
              </w:rPr>
            </w:pPr>
            <w:r w:rsidRPr="00B66BA1">
              <w:rPr>
                <w:rStyle w:val="24"/>
                <w:sz w:val="22"/>
                <w:szCs w:val="22"/>
              </w:rPr>
              <w:t>Консистенция каждого компонента 3-го блюда в отдельности 0 - 5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</w:tr>
      <w:tr w:rsidR="00D503ED" w:rsidRPr="00B66BA1" w:rsidTr="00D503ED">
        <w:trPr>
          <w:trHeight w:val="7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ED" w:rsidRPr="00B66BA1" w:rsidRDefault="00D503ED" w:rsidP="00D503ED">
            <w:pPr>
              <w:pStyle w:val="22"/>
              <w:shd w:val="clear" w:color="auto" w:fill="auto"/>
              <w:jc w:val="left"/>
              <w:rPr>
                <w:sz w:val="22"/>
                <w:szCs w:val="22"/>
              </w:rPr>
            </w:pPr>
            <w:r w:rsidRPr="00B66BA1">
              <w:rPr>
                <w:rStyle w:val="24"/>
                <w:sz w:val="22"/>
                <w:szCs w:val="22"/>
              </w:rPr>
              <w:t>Использована технология приготовления соуса 0 - 2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</w:tr>
      <w:tr w:rsidR="00D503ED" w:rsidRPr="00B66BA1" w:rsidTr="00D503ED">
        <w:trPr>
          <w:trHeight w:val="3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ED" w:rsidRPr="00B66BA1" w:rsidRDefault="00D503ED" w:rsidP="00D503ED">
            <w:pPr>
              <w:pStyle w:val="22"/>
              <w:shd w:val="clear" w:color="auto" w:fill="auto"/>
              <w:spacing w:line="280" w:lineRule="exact"/>
              <w:jc w:val="left"/>
              <w:rPr>
                <w:sz w:val="22"/>
                <w:szCs w:val="22"/>
              </w:rPr>
            </w:pPr>
            <w:r w:rsidRPr="00B66BA1">
              <w:rPr>
                <w:rStyle w:val="24"/>
                <w:sz w:val="22"/>
                <w:szCs w:val="22"/>
              </w:rPr>
              <w:t>Блюдо подано вовремя 0 - 2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</w:tr>
      <w:tr w:rsidR="00D503ED" w:rsidRPr="00B66BA1" w:rsidTr="00D503ED">
        <w:trPr>
          <w:trHeight w:val="7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pStyle w:val="22"/>
              <w:shd w:val="clear" w:color="auto" w:fill="auto"/>
              <w:spacing w:line="370" w:lineRule="exact"/>
              <w:jc w:val="left"/>
              <w:rPr>
                <w:sz w:val="22"/>
                <w:szCs w:val="22"/>
              </w:rPr>
            </w:pPr>
            <w:r w:rsidRPr="00B66BA1">
              <w:rPr>
                <w:rStyle w:val="24"/>
                <w:sz w:val="22"/>
                <w:szCs w:val="22"/>
              </w:rPr>
              <w:t>Корректная масса или размер блюда 0 - 5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</w:tr>
      <w:tr w:rsidR="00D503ED" w:rsidRPr="00B66BA1" w:rsidTr="00D503ED">
        <w:trPr>
          <w:trHeight w:val="7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pStyle w:val="22"/>
              <w:shd w:val="clear" w:color="auto" w:fill="auto"/>
              <w:spacing w:line="370" w:lineRule="exact"/>
              <w:jc w:val="left"/>
              <w:rPr>
                <w:sz w:val="22"/>
                <w:szCs w:val="22"/>
              </w:rPr>
            </w:pPr>
            <w:r w:rsidRPr="00B66BA1">
              <w:rPr>
                <w:rStyle w:val="24"/>
                <w:sz w:val="22"/>
                <w:szCs w:val="22"/>
              </w:rPr>
              <w:t>Чистота тарелки при подаче 0 - 5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</w:tr>
      <w:tr w:rsidR="00D503ED" w:rsidRPr="00B66BA1" w:rsidTr="00D503ED">
        <w:trPr>
          <w:trHeight w:val="7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ED" w:rsidRPr="00B66BA1" w:rsidRDefault="00D503ED" w:rsidP="00D503ED">
            <w:pPr>
              <w:pStyle w:val="22"/>
              <w:shd w:val="clear" w:color="auto" w:fill="auto"/>
              <w:spacing w:line="370" w:lineRule="exact"/>
              <w:jc w:val="left"/>
              <w:rPr>
                <w:sz w:val="22"/>
                <w:szCs w:val="22"/>
              </w:rPr>
            </w:pPr>
            <w:r w:rsidRPr="00B66BA1">
              <w:rPr>
                <w:rStyle w:val="24"/>
                <w:sz w:val="22"/>
                <w:szCs w:val="22"/>
              </w:rPr>
              <w:t xml:space="preserve">Аккуратное </w:t>
            </w:r>
            <w:proofErr w:type="spellStart"/>
            <w:r w:rsidRPr="00B66BA1">
              <w:rPr>
                <w:rStyle w:val="24"/>
                <w:sz w:val="22"/>
                <w:szCs w:val="22"/>
              </w:rPr>
              <w:t>порционирование</w:t>
            </w:r>
            <w:proofErr w:type="spellEnd"/>
            <w:r w:rsidRPr="00B66BA1">
              <w:rPr>
                <w:rStyle w:val="24"/>
                <w:sz w:val="22"/>
                <w:szCs w:val="22"/>
              </w:rPr>
              <w:t xml:space="preserve"> 0 - 2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</w:tr>
      <w:tr w:rsidR="00D503ED" w:rsidRPr="00B66BA1" w:rsidTr="00D503ED">
        <w:trPr>
          <w:trHeight w:val="7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3ED" w:rsidRPr="00B66BA1" w:rsidRDefault="00D503ED" w:rsidP="00D503ED">
            <w:pPr>
              <w:pStyle w:val="22"/>
              <w:shd w:val="clear" w:color="auto" w:fill="auto"/>
              <w:jc w:val="left"/>
              <w:rPr>
                <w:sz w:val="22"/>
                <w:szCs w:val="22"/>
              </w:rPr>
            </w:pPr>
            <w:r w:rsidRPr="00B66BA1">
              <w:rPr>
                <w:rStyle w:val="24"/>
                <w:sz w:val="22"/>
                <w:szCs w:val="22"/>
              </w:rPr>
              <w:t>Дизайн и общее впечатление 0 - 2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</w:tr>
      <w:tr w:rsidR="00D503ED" w:rsidRPr="00B66BA1" w:rsidTr="00D503ED">
        <w:trPr>
          <w:trHeight w:val="7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pStyle w:val="22"/>
              <w:shd w:val="clear" w:color="auto" w:fill="auto"/>
              <w:spacing w:line="370" w:lineRule="exact"/>
              <w:jc w:val="left"/>
              <w:rPr>
                <w:sz w:val="22"/>
                <w:szCs w:val="22"/>
              </w:rPr>
            </w:pPr>
            <w:r w:rsidRPr="00B66BA1">
              <w:rPr>
                <w:rStyle w:val="24"/>
                <w:sz w:val="22"/>
                <w:szCs w:val="22"/>
              </w:rPr>
              <w:t>Правильно выбрана температура подачи 0 - 4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</w:tr>
      <w:tr w:rsidR="00D503ED" w:rsidRPr="00B66BA1" w:rsidTr="00D503ED">
        <w:trPr>
          <w:trHeight w:val="7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pStyle w:val="22"/>
              <w:shd w:val="clear" w:color="auto" w:fill="auto"/>
              <w:spacing w:line="370" w:lineRule="exact"/>
              <w:jc w:val="left"/>
              <w:rPr>
                <w:sz w:val="22"/>
                <w:szCs w:val="22"/>
              </w:rPr>
            </w:pPr>
            <w:r w:rsidRPr="00B66BA1">
              <w:rPr>
                <w:rStyle w:val="24"/>
                <w:sz w:val="22"/>
                <w:szCs w:val="22"/>
              </w:rPr>
              <w:t>Вкус, общая гармония вкуса 0 - 5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</w:tr>
      <w:tr w:rsidR="00D503ED" w:rsidRPr="00B66BA1" w:rsidTr="00D503ED">
        <w:trPr>
          <w:trHeight w:val="7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3ED" w:rsidRPr="00B66BA1" w:rsidRDefault="00D503ED" w:rsidP="00D503ED">
            <w:pPr>
              <w:pStyle w:val="22"/>
              <w:shd w:val="clear" w:color="auto" w:fill="auto"/>
              <w:jc w:val="left"/>
              <w:rPr>
                <w:sz w:val="22"/>
                <w:szCs w:val="22"/>
              </w:rPr>
            </w:pPr>
            <w:r w:rsidRPr="00B66BA1">
              <w:rPr>
                <w:rStyle w:val="24"/>
                <w:sz w:val="22"/>
                <w:szCs w:val="22"/>
              </w:rPr>
              <w:t>Соблюдение правил сочетаемости продуктов 0 - 5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</w:tr>
      <w:tr w:rsidR="00D503ED" w:rsidRPr="00B66BA1" w:rsidTr="00D503ED">
        <w:trPr>
          <w:trHeight w:val="3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pStyle w:val="22"/>
              <w:shd w:val="clear" w:color="auto" w:fill="auto"/>
              <w:spacing w:line="280" w:lineRule="exact"/>
              <w:jc w:val="left"/>
              <w:rPr>
                <w:sz w:val="22"/>
                <w:szCs w:val="22"/>
              </w:rPr>
            </w:pPr>
            <w:r w:rsidRPr="00B66BA1">
              <w:rPr>
                <w:rStyle w:val="24"/>
                <w:sz w:val="22"/>
                <w:szCs w:val="22"/>
              </w:rPr>
              <w:t>Сохранение цвета 0 - 2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</w:tr>
      <w:tr w:rsidR="00D503ED" w:rsidRPr="00B66BA1" w:rsidTr="00D503ED">
        <w:trPr>
          <w:trHeight w:val="11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pStyle w:val="22"/>
              <w:shd w:val="clear" w:color="auto" w:fill="auto"/>
              <w:spacing w:line="370" w:lineRule="exact"/>
              <w:jc w:val="left"/>
              <w:rPr>
                <w:sz w:val="22"/>
                <w:szCs w:val="22"/>
              </w:rPr>
            </w:pPr>
            <w:r w:rsidRPr="00B66BA1">
              <w:rPr>
                <w:rStyle w:val="24"/>
                <w:sz w:val="22"/>
                <w:szCs w:val="22"/>
              </w:rPr>
              <w:t>Запах в соответствии с заявленными ингредиентами 0 - 3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</w:tr>
      <w:tr w:rsidR="00D503ED" w:rsidRPr="00B66BA1" w:rsidTr="00D503ED">
        <w:trPr>
          <w:trHeight w:val="3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pStyle w:val="22"/>
              <w:shd w:val="clear" w:color="auto" w:fill="auto"/>
              <w:spacing w:line="280" w:lineRule="exact"/>
              <w:jc w:val="left"/>
              <w:rPr>
                <w:sz w:val="22"/>
                <w:szCs w:val="22"/>
              </w:rPr>
            </w:pPr>
            <w:r w:rsidRPr="00B66BA1">
              <w:rPr>
                <w:rStyle w:val="24"/>
                <w:sz w:val="22"/>
                <w:szCs w:val="22"/>
              </w:rPr>
              <w:t>ВСЕГО: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3ED" w:rsidRPr="00B66BA1" w:rsidRDefault="00D503ED" w:rsidP="00D503ED">
            <w:pPr>
              <w:rPr>
                <w:sz w:val="22"/>
                <w:szCs w:val="22"/>
              </w:rPr>
            </w:pPr>
          </w:p>
        </w:tc>
      </w:tr>
    </w:tbl>
    <w:p w:rsidR="00681DA1" w:rsidRPr="00B66BA1" w:rsidRDefault="00681DA1">
      <w:pPr>
        <w:rPr>
          <w:sz w:val="22"/>
          <w:szCs w:val="22"/>
        </w:rPr>
        <w:sectPr w:rsidR="00681DA1" w:rsidRPr="00B66BA1">
          <w:headerReference w:type="default" r:id="rId9"/>
          <w:pgSz w:w="11909" w:h="16840"/>
          <w:pgMar w:top="1109" w:right="425" w:bottom="1109" w:left="1440" w:header="0" w:footer="3" w:gutter="0"/>
          <w:cols w:space="720"/>
          <w:noEndnote/>
          <w:docGrid w:linePitch="360"/>
        </w:sectPr>
      </w:pPr>
    </w:p>
    <w:p w:rsidR="00681DA1" w:rsidRDefault="00D061CB">
      <w:pPr>
        <w:pStyle w:val="10"/>
        <w:keepNext/>
        <w:keepLines/>
        <w:shd w:val="clear" w:color="auto" w:fill="auto"/>
        <w:spacing w:line="322" w:lineRule="exact"/>
      </w:pPr>
      <w:bookmarkStart w:id="20" w:name="bookmark19"/>
      <w:r>
        <w:lastRenderedPageBreak/>
        <w:t>ТЕХНОЛОГИЧЕСКАЯ КАРТА № 1</w:t>
      </w:r>
      <w:bookmarkEnd w:id="20"/>
    </w:p>
    <w:p w:rsidR="00681DA1" w:rsidRDefault="00D061CB">
      <w:pPr>
        <w:pStyle w:val="22"/>
        <w:shd w:val="clear" w:color="auto" w:fill="auto"/>
        <w:spacing w:line="322" w:lineRule="exact"/>
        <w:jc w:val="left"/>
      </w:pPr>
      <w:r>
        <w:t xml:space="preserve">Наименование блюда (кулинарного изделия) </w:t>
      </w:r>
      <w:r>
        <w:rPr>
          <w:rStyle w:val="25"/>
        </w:rPr>
        <w:t>Окорочок куриный фаршированный, крупяной гарнир, соус из черной смородины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192"/>
        <w:gridCol w:w="1032"/>
        <w:gridCol w:w="1037"/>
        <w:gridCol w:w="1498"/>
        <w:gridCol w:w="1248"/>
        <w:gridCol w:w="6115"/>
      </w:tblGrid>
      <w:tr w:rsidR="00681DA1">
        <w:trPr>
          <w:trHeight w:val="127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№</w:t>
            </w:r>
          </w:p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proofErr w:type="gramStart"/>
            <w:r>
              <w:rPr>
                <w:rStyle w:val="2105pt"/>
              </w:rPr>
              <w:t>п</w:t>
            </w:r>
            <w:proofErr w:type="gramEnd"/>
            <w:r>
              <w:rPr>
                <w:rStyle w:val="2105pt"/>
              </w:rPr>
              <w:t>/п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Наименование сырья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DA1" w:rsidRDefault="00D061CB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Масса</w:t>
            </w:r>
          </w:p>
          <w:p w:rsidR="00681DA1" w:rsidRDefault="00D061CB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брутто</w:t>
            </w:r>
          </w:p>
          <w:p w:rsidR="00681DA1" w:rsidRDefault="00D061CB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(г)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DA1" w:rsidRDefault="00D061CB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Масса</w:t>
            </w:r>
          </w:p>
          <w:p w:rsidR="00681DA1" w:rsidRDefault="00D061CB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нетто</w:t>
            </w:r>
          </w:p>
          <w:p w:rsidR="00681DA1" w:rsidRDefault="00D061CB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(г)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50" w:lineRule="exact"/>
              <w:ind w:firstLine="360"/>
              <w:jc w:val="left"/>
            </w:pPr>
            <w:r>
              <w:rPr>
                <w:rStyle w:val="2105pt"/>
              </w:rPr>
              <w:t>Масса по</w:t>
            </w:r>
            <w:r>
              <w:rPr>
                <w:rStyle w:val="2105pt"/>
              </w:rPr>
              <w:softHyphen/>
              <w:t>луфабри</w:t>
            </w:r>
            <w:r>
              <w:rPr>
                <w:rStyle w:val="2105pt"/>
              </w:rPr>
              <w:softHyphen/>
              <w:t>ката или готового изделия (г)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Вес нетто на 3 порцию (г)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DA1" w:rsidRDefault="00D061CB">
            <w:pPr>
              <w:pStyle w:val="22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Технология приготовления блюда (кулинарного изделия)</w:t>
            </w:r>
          </w:p>
        </w:tc>
      </w:tr>
      <w:tr w:rsidR="00681DA1">
        <w:trPr>
          <w:trHeight w:val="331"/>
        </w:trPr>
        <w:tc>
          <w:tcPr>
            <w:tcW w:w="868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Окорочок куриный фаршированный</w:t>
            </w:r>
          </w:p>
        </w:tc>
        <w:tc>
          <w:tcPr>
            <w:tcW w:w="6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D061CB">
            <w:pPr>
              <w:pStyle w:val="22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Окорочок куриный фаршированный: обработанную кожу окорочка начиняют рубленым мясом, заправленным нарезанным луком, чесноком, солью, перцем и закрепляют зубочистками. Фаршированную ножку обжаривают и доводят до готовности в жарочном шкафу или запекают до готовности без обжаривания.</w:t>
            </w:r>
          </w:p>
          <w:p w:rsidR="00681DA1" w:rsidRDefault="00D061CB">
            <w:pPr>
              <w:pStyle w:val="22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Рисовый гарнир: варят рис откидным способом. На раскаленном масле обжаривают травы и чеснок, добавляют рис и прогревают.</w:t>
            </w:r>
          </w:p>
          <w:p w:rsidR="00681DA1" w:rsidRDefault="00D061CB">
            <w:pPr>
              <w:pStyle w:val="22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Соус из черной смородины: смородину перебирают, промывают и отжимают сок. Мезгу заливают водой и проваривают 7-8 минут, процеживают. Добавляют сахар и доводят до кипения. Крахмал разводят холодной водой и вливают в ягодный сироп, постоянно помешивая. Доводят до кипения и добавляют отжатый сок.</w:t>
            </w:r>
          </w:p>
        </w:tc>
      </w:tr>
      <w:tr w:rsidR="00681DA1">
        <w:trPr>
          <w:trHeight w:val="5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Окорочок куриный охлажденный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—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600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681DA1"/>
        </w:tc>
      </w:tr>
      <w:tr w:rsidR="00563EFC">
        <w:trPr>
          <w:trHeight w:val="5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EFC" w:rsidRDefault="00563EFC">
            <w:pPr>
              <w:pStyle w:val="22"/>
              <w:shd w:val="clear" w:color="auto" w:fill="auto"/>
              <w:spacing w:line="210" w:lineRule="exact"/>
              <w:jc w:val="left"/>
              <w:rPr>
                <w:rStyle w:val="2105pt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EFC" w:rsidRDefault="00563EFC">
            <w:pPr>
              <w:pStyle w:val="22"/>
              <w:shd w:val="clear" w:color="auto" w:fill="auto"/>
              <w:spacing w:line="254" w:lineRule="exact"/>
              <w:jc w:val="left"/>
              <w:rPr>
                <w:rStyle w:val="2105pt"/>
              </w:rPr>
            </w:pPr>
            <w:r>
              <w:rPr>
                <w:rStyle w:val="2105pt"/>
              </w:rPr>
              <w:t>Для фарша: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EFC" w:rsidRDefault="00563EFC">
            <w:pPr>
              <w:pStyle w:val="22"/>
              <w:shd w:val="clear" w:color="auto" w:fill="auto"/>
              <w:spacing w:line="210" w:lineRule="exact"/>
              <w:jc w:val="left"/>
              <w:rPr>
                <w:rStyle w:val="2105pt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EFC" w:rsidRDefault="00563EFC">
            <w:pPr>
              <w:pStyle w:val="22"/>
              <w:shd w:val="clear" w:color="auto" w:fill="auto"/>
              <w:spacing w:line="210" w:lineRule="exact"/>
              <w:jc w:val="left"/>
              <w:rPr>
                <w:rStyle w:val="2105pt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EFC" w:rsidRDefault="00563EFC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EFC" w:rsidRDefault="00563EFC">
            <w:pPr>
              <w:pStyle w:val="22"/>
              <w:shd w:val="clear" w:color="auto" w:fill="auto"/>
              <w:spacing w:line="210" w:lineRule="exact"/>
              <w:jc w:val="left"/>
              <w:rPr>
                <w:rStyle w:val="2105pt"/>
              </w:rPr>
            </w:pP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EFC" w:rsidRDefault="00563EFC"/>
        </w:tc>
      </w:tr>
      <w:tr w:rsidR="00563EFC" w:rsidTr="00563EFC">
        <w:trPr>
          <w:trHeight w:val="2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EFC" w:rsidRDefault="00563EFC" w:rsidP="00563EFC">
            <w:pPr>
              <w:pStyle w:val="22"/>
              <w:shd w:val="clear" w:color="auto" w:fill="auto"/>
              <w:spacing w:line="210" w:lineRule="exact"/>
              <w:jc w:val="left"/>
              <w:rPr>
                <w:rStyle w:val="2105pt"/>
              </w:rPr>
            </w:pPr>
            <w:r>
              <w:rPr>
                <w:rStyle w:val="2105pt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EFC" w:rsidRDefault="00563EFC" w:rsidP="00563EFC">
            <w:pPr>
              <w:pStyle w:val="22"/>
              <w:shd w:val="clear" w:color="auto" w:fill="auto"/>
              <w:spacing w:line="254" w:lineRule="exact"/>
              <w:jc w:val="left"/>
              <w:rPr>
                <w:rStyle w:val="2105pt"/>
              </w:rPr>
            </w:pPr>
            <w:r>
              <w:rPr>
                <w:rStyle w:val="2105pt"/>
              </w:rPr>
              <w:t>Мякоть окорочка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EFC" w:rsidRDefault="00563EFC">
            <w:pPr>
              <w:pStyle w:val="22"/>
              <w:shd w:val="clear" w:color="auto" w:fill="auto"/>
              <w:spacing w:line="210" w:lineRule="exact"/>
              <w:jc w:val="left"/>
              <w:rPr>
                <w:rStyle w:val="2105pt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EFC" w:rsidRDefault="00563EFC">
            <w:pPr>
              <w:pStyle w:val="22"/>
              <w:shd w:val="clear" w:color="auto" w:fill="auto"/>
              <w:spacing w:line="210" w:lineRule="exact"/>
              <w:jc w:val="left"/>
              <w:rPr>
                <w:rStyle w:val="2105pt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EFC" w:rsidRDefault="00563EFC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3EFC" w:rsidRDefault="00563EFC">
            <w:pPr>
              <w:pStyle w:val="22"/>
              <w:shd w:val="clear" w:color="auto" w:fill="auto"/>
              <w:spacing w:line="210" w:lineRule="exact"/>
              <w:jc w:val="left"/>
              <w:rPr>
                <w:rStyle w:val="2105pt"/>
              </w:rPr>
            </w:pP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EFC" w:rsidRDefault="00563EFC"/>
        </w:tc>
      </w:tr>
      <w:tr w:rsidR="00681DA1">
        <w:trPr>
          <w:trHeight w:val="3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DA1" w:rsidRDefault="00563EFC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Г</w:t>
            </w:r>
            <w:r w:rsidR="00D061CB">
              <w:rPr>
                <w:rStyle w:val="2105pt"/>
              </w:rPr>
              <w:t>овядина (котлетное мясо)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240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681DA1"/>
        </w:tc>
      </w:tr>
      <w:tr w:rsidR="00681DA1">
        <w:trPr>
          <w:trHeight w:val="3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Лук репчатый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48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681DA1"/>
        </w:tc>
      </w:tr>
      <w:tr w:rsidR="00681DA1">
        <w:trPr>
          <w:trHeight w:val="3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Чеснок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0,8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2,4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681DA1"/>
        </w:tc>
      </w:tr>
      <w:tr w:rsidR="00681DA1">
        <w:trPr>
          <w:trHeight w:val="3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Соль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9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681DA1"/>
        </w:tc>
      </w:tr>
      <w:tr w:rsidR="00681DA1">
        <w:trPr>
          <w:trHeight w:val="3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Перец черный молотый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0,05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0,05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0,15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681DA1"/>
        </w:tc>
      </w:tr>
      <w:tr w:rsidR="00681DA1">
        <w:trPr>
          <w:trHeight w:val="3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Масса полуфабриката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681DA1"/>
        </w:tc>
      </w:tr>
      <w:tr w:rsidR="00681DA1">
        <w:trPr>
          <w:trHeight w:val="3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Масло растительное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30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681DA1"/>
        </w:tc>
      </w:tr>
      <w:tr w:rsidR="00681DA1">
        <w:trPr>
          <w:trHeight w:val="3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Масса готового окорочка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681DA1"/>
        </w:tc>
      </w:tr>
      <w:tr w:rsidR="00681DA1">
        <w:trPr>
          <w:trHeight w:val="336"/>
        </w:trPr>
        <w:tc>
          <w:tcPr>
            <w:tcW w:w="868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Крупяной гарнир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681DA1"/>
        </w:tc>
      </w:tr>
      <w:tr w:rsidR="00681DA1">
        <w:trPr>
          <w:trHeight w:val="3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8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Крупа рисовая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54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54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162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681DA1"/>
        </w:tc>
      </w:tr>
      <w:tr w:rsidR="00681DA1">
        <w:trPr>
          <w:trHeight w:val="3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Тархун свежий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45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681DA1"/>
        </w:tc>
      </w:tr>
      <w:tr w:rsidR="00681DA1">
        <w:trPr>
          <w:trHeight w:val="3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Тимьян свежий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8,2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24,6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681DA1"/>
        </w:tc>
      </w:tr>
      <w:tr w:rsidR="00681DA1">
        <w:trPr>
          <w:trHeight w:val="3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Чеснок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9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681DA1"/>
        </w:tc>
      </w:tr>
      <w:tr w:rsidR="00681DA1">
        <w:trPr>
          <w:trHeight w:val="3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Шафран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1,5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681DA1"/>
        </w:tc>
      </w:tr>
      <w:tr w:rsidR="00681DA1">
        <w:trPr>
          <w:trHeight w:val="3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Масло сливочное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54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681DA1"/>
        </w:tc>
      </w:tr>
      <w:tr w:rsidR="00681DA1">
        <w:trPr>
          <w:trHeight w:val="3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Соль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6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681DA1"/>
        </w:tc>
      </w:tr>
      <w:tr w:rsidR="00681DA1">
        <w:trPr>
          <w:trHeight w:val="3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Масса готового гарнира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6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681DA1"/>
        </w:tc>
      </w:tr>
      <w:tr w:rsidR="00681DA1">
        <w:trPr>
          <w:trHeight w:val="346"/>
        </w:trPr>
        <w:tc>
          <w:tcPr>
            <w:tcW w:w="8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Соус ягодный</w:t>
            </w:r>
          </w:p>
        </w:tc>
        <w:tc>
          <w:tcPr>
            <w:tcW w:w="6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681DA1"/>
        </w:tc>
      </w:tr>
    </w:tbl>
    <w:p w:rsidR="00681DA1" w:rsidRDefault="00681DA1">
      <w:pPr>
        <w:rPr>
          <w:sz w:val="2"/>
          <w:szCs w:val="2"/>
        </w:rPr>
        <w:sectPr w:rsidR="00681DA1" w:rsidSect="00DC756A">
          <w:pgSz w:w="16840" w:h="11909" w:orient="landscape"/>
          <w:pgMar w:top="993" w:right="567" w:bottom="897" w:left="56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192"/>
        <w:gridCol w:w="1032"/>
        <w:gridCol w:w="1037"/>
        <w:gridCol w:w="1498"/>
        <w:gridCol w:w="874"/>
      </w:tblGrid>
      <w:tr w:rsidR="00681DA1" w:rsidTr="00D503ED">
        <w:trPr>
          <w:trHeight w:val="3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lastRenderedPageBreak/>
              <w:t>16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Черная смородина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15</w:t>
            </w:r>
          </w:p>
        </w:tc>
      </w:tr>
      <w:tr w:rsidR="00681DA1" w:rsidTr="00D503ED">
        <w:trPr>
          <w:trHeight w:val="3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Сахар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15</w:t>
            </w:r>
          </w:p>
        </w:tc>
      </w:tr>
      <w:tr w:rsidR="00681DA1" w:rsidTr="00D503ED">
        <w:trPr>
          <w:trHeight w:val="3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18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Крахмал картофельный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3</w:t>
            </w:r>
          </w:p>
        </w:tc>
      </w:tr>
      <w:tr w:rsidR="00681DA1" w:rsidTr="00D503ED">
        <w:trPr>
          <w:trHeight w:val="3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Вода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72</w:t>
            </w:r>
          </w:p>
        </w:tc>
      </w:tr>
      <w:tr w:rsidR="00681DA1" w:rsidTr="00D503ED">
        <w:trPr>
          <w:trHeight w:val="3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</w:tr>
      <w:tr w:rsidR="00681DA1" w:rsidTr="00D503ED">
        <w:trPr>
          <w:trHeight w:val="3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Выход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150/150/30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</w:tr>
    </w:tbl>
    <w:p w:rsidR="00681DA1" w:rsidRDefault="00681DA1">
      <w:pPr>
        <w:rPr>
          <w:sz w:val="2"/>
          <w:szCs w:val="2"/>
        </w:rPr>
        <w:sectPr w:rsidR="00681DA1">
          <w:pgSz w:w="11909" w:h="16834"/>
          <w:pgMar w:top="1415" w:right="1289" w:bottom="1415" w:left="1440" w:header="0" w:footer="3" w:gutter="0"/>
          <w:cols w:space="720"/>
          <w:noEndnote/>
          <w:docGrid w:linePitch="360"/>
        </w:sectPr>
      </w:pPr>
    </w:p>
    <w:p w:rsidR="00681DA1" w:rsidRDefault="00D061CB">
      <w:pPr>
        <w:pStyle w:val="10"/>
        <w:keepNext/>
        <w:keepLines/>
        <w:shd w:val="clear" w:color="auto" w:fill="auto"/>
        <w:spacing w:line="320" w:lineRule="exact"/>
      </w:pPr>
      <w:bookmarkStart w:id="21" w:name="bookmark20"/>
      <w:r>
        <w:lastRenderedPageBreak/>
        <w:t>ТЕХНОЛОГИЧЕСКАЯ КАРТА № 2</w:t>
      </w:r>
      <w:bookmarkEnd w:id="21"/>
    </w:p>
    <w:p w:rsidR="00681DA1" w:rsidRDefault="00D061CB">
      <w:pPr>
        <w:pStyle w:val="22"/>
        <w:shd w:val="clear" w:color="auto" w:fill="auto"/>
        <w:spacing w:line="280" w:lineRule="exact"/>
        <w:jc w:val="left"/>
      </w:pPr>
      <w:r>
        <w:t xml:space="preserve">Наименование блюда (кулинарного изделия) </w:t>
      </w:r>
      <w:r>
        <w:rPr>
          <w:rStyle w:val="25"/>
        </w:rPr>
        <w:t>Желе со свежими плодами, ягодами и бахчевыми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3197"/>
        <w:gridCol w:w="1037"/>
        <w:gridCol w:w="1032"/>
        <w:gridCol w:w="1498"/>
        <w:gridCol w:w="1248"/>
        <w:gridCol w:w="6125"/>
      </w:tblGrid>
      <w:tr w:rsidR="00681DA1">
        <w:trPr>
          <w:trHeight w:val="127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№</w:t>
            </w:r>
          </w:p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proofErr w:type="gramStart"/>
            <w:r>
              <w:rPr>
                <w:rStyle w:val="2105pt"/>
              </w:rPr>
              <w:t>п</w:t>
            </w:r>
            <w:proofErr w:type="gramEnd"/>
            <w:r>
              <w:rPr>
                <w:rStyle w:val="2105pt"/>
              </w:rPr>
              <w:t>/п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Наименование сырья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Масса</w:t>
            </w:r>
          </w:p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брутто</w:t>
            </w:r>
          </w:p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(г)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DA1" w:rsidRDefault="00D061CB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Масса</w:t>
            </w:r>
          </w:p>
          <w:p w:rsidR="00681DA1" w:rsidRDefault="00D061CB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нетто</w:t>
            </w:r>
          </w:p>
          <w:p w:rsidR="00681DA1" w:rsidRDefault="00D061CB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(г)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50" w:lineRule="exact"/>
              <w:ind w:firstLine="360"/>
              <w:jc w:val="left"/>
            </w:pPr>
            <w:r>
              <w:rPr>
                <w:rStyle w:val="2105pt"/>
              </w:rPr>
              <w:t>Масса по</w:t>
            </w:r>
            <w:r>
              <w:rPr>
                <w:rStyle w:val="2105pt"/>
              </w:rPr>
              <w:softHyphen/>
              <w:t>луфабри</w:t>
            </w:r>
            <w:r>
              <w:rPr>
                <w:rStyle w:val="2105pt"/>
              </w:rPr>
              <w:softHyphen/>
              <w:t>ката или готового изделия (г)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Вес нетто на 3 порцию (г)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DA1" w:rsidRDefault="00D061CB">
            <w:pPr>
              <w:pStyle w:val="22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Технология приготовления блюда (кулинарного изделия)</w:t>
            </w:r>
          </w:p>
        </w:tc>
      </w:tr>
      <w:tr w:rsidR="00681DA1">
        <w:trPr>
          <w:trHeight w:val="331"/>
        </w:trPr>
        <w:tc>
          <w:tcPr>
            <w:tcW w:w="867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Желе</w:t>
            </w:r>
          </w:p>
        </w:tc>
        <w:tc>
          <w:tcPr>
            <w:tcW w:w="6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D061CB">
            <w:pPr>
              <w:pStyle w:val="22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Желе: очищенные яблоки нарезают дольками и варят в воде, подкисленной лимонной кислотой. Отвар процеживают, вводят подготовленный желатин и доводят до кипения. Дыню и арбуз, очищенные от коры и семян и нарезанные дольками, виноград и вареные яблоки раскладывают в формы, заливают в формы и охлаждают. При подаче декорируют взбитыми сливками.</w:t>
            </w:r>
          </w:p>
          <w:p w:rsidR="00681DA1" w:rsidRDefault="00D061CB">
            <w:pPr>
              <w:pStyle w:val="22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Сливки взбитые: в охлажденную посуду наливают охлажденные сливки и взбивают до образования густой пышной пены. В конце взбивания добавляют рафинадную пудру.</w:t>
            </w:r>
          </w:p>
        </w:tc>
      </w:tr>
      <w:tr w:rsidR="00681DA1">
        <w:trPr>
          <w:trHeight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Яблоки свежие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54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681DA1"/>
        </w:tc>
      </w:tr>
      <w:tr w:rsidR="00681DA1">
        <w:trPr>
          <w:trHeight w:val="3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Масса отварных яблок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681DA1"/>
        </w:tc>
      </w:tr>
      <w:tr w:rsidR="00681DA1">
        <w:trPr>
          <w:trHeight w:val="31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Виноград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10,4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30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681DA1"/>
        </w:tc>
      </w:tr>
      <w:tr w:rsidR="00681DA1">
        <w:trPr>
          <w:trHeight w:val="3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Арбуз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30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681DA1"/>
        </w:tc>
      </w:tr>
      <w:tr w:rsidR="00681DA1">
        <w:trPr>
          <w:trHeight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Дыня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45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681DA1"/>
        </w:tc>
      </w:tr>
      <w:tr w:rsidR="00681DA1">
        <w:trPr>
          <w:trHeight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Сахар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45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681DA1"/>
        </w:tc>
      </w:tr>
      <w:tr w:rsidR="00681DA1">
        <w:trPr>
          <w:trHeight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Желатин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9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681DA1"/>
        </w:tc>
      </w:tr>
      <w:tr w:rsidR="00681DA1">
        <w:trPr>
          <w:trHeight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Кислота лимонная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0,1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0,1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0,3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681DA1"/>
        </w:tc>
      </w:tr>
      <w:tr w:rsidR="00681DA1">
        <w:trPr>
          <w:trHeight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Вода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300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681DA1"/>
        </w:tc>
      </w:tr>
      <w:tr w:rsidR="00681DA1">
        <w:trPr>
          <w:trHeight w:val="3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Масса готового желе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681DA1"/>
        </w:tc>
      </w:tr>
      <w:tr w:rsidR="00681DA1">
        <w:trPr>
          <w:trHeight w:val="331"/>
        </w:trPr>
        <w:tc>
          <w:tcPr>
            <w:tcW w:w="867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D061CB">
            <w:pPr>
              <w:pStyle w:val="22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Сливки взбитые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681DA1"/>
        </w:tc>
      </w:tr>
      <w:tr w:rsidR="00681DA1">
        <w:trPr>
          <w:trHeight w:val="31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9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Сливки 38%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27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81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681DA1"/>
        </w:tc>
      </w:tr>
      <w:tr w:rsidR="00681DA1">
        <w:trPr>
          <w:trHeight w:val="3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Рафинадная пудра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15</w:t>
            </w: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681DA1"/>
        </w:tc>
      </w:tr>
      <w:tr w:rsidR="00681DA1">
        <w:trPr>
          <w:trHeight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Масса взбитых сливок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681DA1"/>
        </w:tc>
      </w:tr>
      <w:tr w:rsidR="00681DA1">
        <w:trPr>
          <w:trHeight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681DA1"/>
        </w:tc>
      </w:tr>
      <w:tr w:rsidR="00681DA1">
        <w:trPr>
          <w:trHeight w:val="3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Выход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DA1" w:rsidRDefault="00D061CB">
            <w:pPr>
              <w:pStyle w:val="22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150/30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DA1" w:rsidRDefault="00681DA1">
            <w:pPr>
              <w:rPr>
                <w:sz w:val="10"/>
                <w:szCs w:val="10"/>
              </w:rPr>
            </w:pPr>
          </w:p>
        </w:tc>
        <w:tc>
          <w:tcPr>
            <w:tcW w:w="6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DA1" w:rsidRDefault="00681DA1"/>
        </w:tc>
      </w:tr>
    </w:tbl>
    <w:p w:rsidR="00681DA1" w:rsidRDefault="00681DA1">
      <w:pPr>
        <w:rPr>
          <w:sz w:val="2"/>
          <w:szCs w:val="2"/>
        </w:rPr>
      </w:pPr>
    </w:p>
    <w:sectPr w:rsidR="00681DA1">
      <w:pgSz w:w="16840" w:h="11909" w:orient="landscape"/>
      <w:pgMar w:top="1415" w:right="1018" w:bottom="1415" w:left="5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095" w:rsidRDefault="00EF1095">
      <w:r>
        <w:separator/>
      </w:r>
    </w:p>
  </w:endnote>
  <w:endnote w:type="continuationSeparator" w:id="0">
    <w:p w:rsidR="00EF1095" w:rsidRDefault="00EF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095" w:rsidRDefault="00EF1095"/>
  </w:footnote>
  <w:footnote w:type="continuationSeparator" w:id="0">
    <w:p w:rsidR="00EF1095" w:rsidRDefault="00EF10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A1" w:rsidRDefault="00B66BA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3311525</wp:posOffset>
              </wp:positionH>
              <wp:positionV relativeFrom="page">
                <wp:posOffset>362585</wp:posOffset>
              </wp:positionV>
              <wp:extent cx="1368425" cy="20447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842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BA1" w:rsidRDefault="00B66BA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Оценочный лист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0.75pt;margin-top:28.55pt;width:107.75pt;height:1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" filled="f" stroked="f">
              <v:textbox style="mso-fit-shape-to-text:t" inset="0,0,0,0">
                <w:txbxContent>
                  <w:p w:rsidR="00B66BA1" w:rsidRDefault="00B66BA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Оценочный 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A1" w:rsidRDefault="00B66B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3679"/>
    <w:multiLevelType w:val="multilevel"/>
    <w:tmpl w:val="D8F008D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8F5B03"/>
    <w:multiLevelType w:val="multilevel"/>
    <w:tmpl w:val="73527676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8D6B9D"/>
    <w:multiLevelType w:val="multilevel"/>
    <w:tmpl w:val="6AC0B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D10937"/>
    <w:multiLevelType w:val="multilevel"/>
    <w:tmpl w:val="88AA8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A1"/>
    <w:rsid w:val="00227D0A"/>
    <w:rsid w:val="003541CE"/>
    <w:rsid w:val="0054730A"/>
    <w:rsid w:val="00563EFC"/>
    <w:rsid w:val="00635F0B"/>
    <w:rsid w:val="00681DA1"/>
    <w:rsid w:val="00B66BA1"/>
    <w:rsid w:val="00D061CB"/>
    <w:rsid w:val="00D503ED"/>
    <w:rsid w:val="00DC756A"/>
    <w:rsid w:val="00E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3E6A75-433B-4B2B-A78B-85332095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pt">
    <w:name w:val="Основной текст (2) + Интервал 6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22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65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63E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EF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Kosta</cp:lastModifiedBy>
  <cp:revision>2</cp:revision>
  <cp:lastPrinted>2016-10-10T05:59:00Z</cp:lastPrinted>
  <dcterms:created xsi:type="dcterms:W3CDTF">2016-10-24T08:33:00Z</dcterms:created>
  <dcterms:modified xsi:type="dcterms:W3CDTF">2016-10-24T08:33:00Z</dcterms:modified>
</cp:coreProperties>
</file>